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B4" w:rsidRPr="00544866" w:rsidRDefault="00F648BA" w:rsidP="005B101F">
      <w:pPr>
        <w:pStyle w:val="MINUTAS"/>
        <w:ind w:left="0" w:right="16" w:firstLine="0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-1073150</wp:posOffset>
                </wp:positionV>
                <wp:extent cx="1337310" cy="838200"/>
                <wp:effectExtent l="0" t="0" r="0" b="0"/>
                <wp:wrapNone/>
                <wp:docPr id="1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3D07" w:rsidRPr="00407983" w:rsidRDefault="009C3D07" w:rsidP="009C3D0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wrap="square" lIns="27360" tIns="22680" rIns="0" bIns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95pt;margin-top:-84.5pt;width:105.3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" filled="f" stroked="f" strokecolor="gray">
                <v:stroke joinstyle="round"/>
                <v:textbox inset=".76mm,.63mm,0,0">
                  <w:txbxContent>
                    <w:p w:rsidR="009C3D07" w:rsidRPr="00407983" w:rsidRDefault="009C3D07" w:rsidP="009C3D07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9BA" w:rsidRPr="00544866">
        <w:rPr>
          <w:rFonts w:ascii="Arial Narrow" w:hAnsi="Arial Narrow" w:cs="Arial"/>
          <w:sz w:val="24"/>
          <w:szCs w:val="24"/>
          <w:lang w:val="es-ES_tradnl"/>
        </w:rPr>
        <w:t>Pe</w:t>
      </w:r>
      <w:r w:rsidR="00AD4FC1">
        <w:rPr>
          <w:rFonts w:ascii="Arial Narrow" w:hAnsi="Arial Narrow" w:cs="Arial"/>
          <w:sz w:val="24"/>
          <w:szCs w:val="24"/>
          <w:lang w:val="es-ES_tradnl"/>
        </w:rPr>
        <w:t>reira, Enero 04 de 2.017</w:t>
      </w:r>
    </w:p>
    <w:p w:rsidR="005B101F" w:rsidRPr="00544866" w:rsidRDefault="005B101F" w:rsidP="005B101F">
      <w:pPr>
        <w:pStyle w:val="MINUTAS"/>
        <w:ind w:left="0" w:right="16" w:firstLine="0"/>
        <w:rPr>
          <w:rFonts w:ascii="Arial Narrow" w:hAnsi="Arial Narrow" w:cs="Arial"/>
          <w:sz w:val="24"/>
          <w:szCs w:val="24"/>
          <w:lang w:val="es-ES_tradnl"/>
        </w:rPr>
      </w:pPr>
    </w:p>
    <w:p w:rsidR="00850CB4" w:rsidRPr="00544866" w:rsidRDefault="00850CB4" w:rsidP="00850CB4">
      <w:pPr>
        <w:pStyle w:val="MINUTAS"/>
        <w:spacing w:before="0"/>
        <w:ind w:left="0" w:right="17" w:firstLine="0"/>
        <w:rPr>
          <w:rFonts w:ascii="Arial Narrow" w:hAnsi="Arial Narrow" w:cs="Arial"/>
          <w:sz w:val="24"/>
          <w:szCs w:val="24"/>
          <w:lang w:val="es-ES_tradnl"/>
        </w:rPr>
      </w:pPr>
      <w:r w:rsidRPr="00544866">
        <w:rPr>
          <w:rFonts w:ascii="Arial Narrow" w:hAnsi="Arial Narrow" w:cs="Arial"/>
          <w:sz w:val="24"/>
          <w:szCs w:val="24"/>
          <w:lang w:val="es-ES_tradnl"/>
        </w:rPr>
        <w:t>Doctor</w:t>
      </w:r>
    </w:p>
    <w:p w:rsidR="00850CB4" w:rsidRPr="00544866" w:rsidRDefault="00E3576C" w:rsidP="00850CB4">
      <w:pPr>
        <w:pStyle w:val="MINUTAS"/>
        <w:spacing w:before="0"/>
        <w:ind w:left="0" w:right="17" w:firstLine="0"/>
        <w:rPr>
          <w:rFonts w:ascii="Arial Narrow" w:hAnsi="Arial Narrow" w:cs="Arial"/>
          <w:b/>
          <w:sz w:val="24"/>
          <w:szCs w:val="24"/>
          <w:lang w:val="es-ES_tradnl"/>
        </w:rPr>
      </w:pPr>
      <w:r w:rsidRPr="00544866">
        <w:rPr>
          <w:rFonts w:ascii="Arial Narrow" w:hAnsi="Arial Narrow" w:cs="Arial"/>
          <w:b/>
          <w:sz w:val="24"/>
          <w:szCs w:val="24"/>
          <w:lang w:val="es-ES_tradnl"/>
        </w:rPr>
        <w:t>JUAN PABLO GALLO MAYA</w:t>
      </w:r>
    </w:p>
    <w:p w:rsidR="00850CB4" w:rsidRPr="00544866" w:rsidRDefault="00850CB4" w:rsidP="00850CB4">
      <w:pPr>
        <w:pStyle w:val="MINUTAS"/>
        <w:spacing w:before="0"/>
        <w:ind w:left="0" w:right="17" w:firstLine="0"/>
        <w:rPr>
          <w:rFonts w:ascii="Arial Narrow" w:hAnsi="Arial Narrow" w:cs="Arial"/>
          <w:sz w:val="24"/>
          <w:szCs w:val="24"/>
          <w:lang w:val="es-ES_tradnl"/>
        </w:rPr>
      </w:pPr>
      <w:r w:rsidRPr="00544866">
        <w:rPr>
          <w:rFonts w:ascii="Arial Narrow" w:hAnsi="Arial Narrow" w:cs="Arial"/>
          <w:sz w:val="24"/>
          <w:szCs w:val="24"/>
          <w:lang w:val="es-ES_tradnl"/>
        </w:rPr>
        <w:t>Alcalde de Pereira</w:t>
      </w:r>
    </w:p>
    <w:p w:rsidR="00850CB4" w:rsidRPr="00544866" w:rsidRDefault="00850CB4" w:rsidP="0098624A">
      <w:pPr>
        <w:pStyle w:val="MINUTAS"/>
        <w:spacing w:before="0"/>
        <w:ind w:left="0" w:right="0" w:firstLine="0"/>
        <w:rPr>
          <w:rFonts w:ascii="Arial Narrow" w:hAnsi="Arial Narrow" w:cs="Arial"/>
          <w:sz w:val="24"/>
          <w:szCs w:val="24"/>
          <w:lang w:val="es-ES_tradnl"/>
        </w:rPr>
      </w:pPr>
    </w:p>
    <w:p w:rsidR="005B101F" w:rsidRPr="00544866" w:rsidRDefault="005B101F" w:rsidP="0098624A">
      <w:pPr>
        <w:pStyle w:val="MINUTAS"/>
        <w:spacing w:before="0"/>
        <w:ind w:left="0" w:right="0" w:firstLine="0"/>
        <w:rPr>
          <w:rFonts w:ascii="Arial Narrow" w:hAnsi="Arial Narrow" w:cs="Arial"/>
          <w:sz w:val="24"/>
          <w:szCs w:val="24"/>
          <w:lang w:val="es-ES_tradnl"/>
        </w:rPr>
      </w:pPr>
    </w:p>
    <w:p w:rsidR="00850CB4" w:rsidRPr="00544866" w:rsidRDefault="00850CB4" w:rsidP="00850CB4">
      <w:pPr>
        <w:ind w:left="284" w:hanging="284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Ref.</w:t>
      </w:r>
      <w:r w:rsidRPr="00544866">
        <w:rPr>
          <w:rFonts w:ascii="Arial Narrow" w:hAnsi="Arial Narrow" w:cs="Arial"/>
          <w:sz w:val="24"/>
          <w:szCs w:val="24"/>
        </w:rPr>
        <w:t xml:space="preserve">ANALISIS </w:t>
      </w:r>
      <w:r w:rsidR="00E719BA" w:rsidRPr="00544866">
        <w:rPr>
          <w:rFonts w:ascii="Arial Narrow" w:hAnsi="Arial Narrow" w:cs="Arial"/>
          <w:sz w:val="24"/>
          <w:szCs w:val="24"/>
        </w:rPr>
        <w:t xml:space="preserve">DE LA </w:t>
      </w:r>
      <w:r w:rsidRPr="00544866">
        <w:rPr>
          <w:rFonts w:ascii="Arial Narrow" w:hAnsi="Arial Narrow" w:cs="Arial"/>
          <w:sz w:val="24"/>
          <w:szCs w:val="24"/>
        </w:rPr>
        <w:t>PROPUESTA PRESENTADA</w:t>
      </w:r>
    </w:p>
    <w:p w:rsidR="00850CB4" w:rsidRPr="00544866" w:rsidRDefault="00850CB4" w:rsidP="00850CB4">
      <w:pPr>
        <w:ind w:left="284" w:hanging="284"/>
        <w:rPr>
          <w:rFonts w:ascii="Arial Narrow" w:hAnsi="Arial Narrow" w:cs="Arial"/>
          <w:b/>
          <w:sz w:val="24"/>
          <w:szCs w:val="24"/>
        </w:rPr>
      </w:pPr>
    </w:p>
    <w:p w:rsidR="005B101F" w:rsidRPr="00544866" w:rsidRDefault="005B101F" w:rsidP="00850CB4">
      <w:pPr>
        <w:ind w:left="284" w:hanging="284"/>
        <w:rPr>
          <w:rFonts w:ascii="Arial Narrow" w:hAnsi="Arial Narrow" w:cs="Arial"/>
          <w:b/>
          <w:sz w:val="24"/>
          <w:szCs w:val="24"/>
        </w:rPr>
      </w:pPr>
    </w:p>
    <w:p w:rsidR="00850CB4" w:rsidRPr="00544866" w:rsidRDefault="00850CB4" w:rsidP="00850CB4">
      <w:pPr>
        <w:numPr>
          <w:ilvl w:val="0"/>
          <w:numId w:val="2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IDONEIDAD DEL PROPONENTE:</w:t>
      </w:r>
    </w:p>
    <w:p w:rsidR="00850CB4" w:rsidRPr="00544866" w:rsidRDefault="00850CB4" w:rsidP="00850CB4">
      <w:pPr>
        <w:tabs>
          <w:tab w:val="left" w:pos="132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ab/>
      </w:r>
    </w:p>
    <w:p w:rsidR="00065CD0" w:rsidRPr="00544866" w:rsidRDefault="00E719BA" w:rsidP="00850CB4">
      <w:pPr>
        <w:jc w:val="both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 xml:space="preserve">Para la </w:t>
      </w:r>
      <w:r w:rsidR="00850CB4" w:rsidRPr="00544866">
        <w:rPr>
          <w:rFonts w:ascii="Arial Narrow" w:hAnsi="Arial Narrow" w:cs="Arial"/>
          <w:sz w:val="24"/>
          <w:szCs w:val="24"/>
        </w:rPr>
        <w:t xml:space="preserve">ejecución del presente contrato presentó propuesta con sus correspondientes anexos </w:t>
      </w:r>
      <w:r w:rsidRPr="00544866">
        <w:rPr>
          <w:rFonts w:ascii="Arial Narrow" w:hAnsi="Arial Narrow" w:cs="Arial"/>
          <w:b/>
          <w:sz w:val="24"/>
          <w:szCs w:val="24"/>
        </w:rPr>
        <w:t>GLORIA PATRICIA ARICAPA GRAJALES</w:t>
      </w:r>
      <w:r w:rsidR="009D5818" w:rsidRPr="00544866">
        <w:rPr>
          <w:rFonts w:ascii="Arial Narrow" w:hAnsi="Arial Narrow" w:cs="Arial"/>
          <w:b/>
          <w:sz w:val="24"/>
          <w:szCs w:val="24"/>
        </w:rPr>
        <w:t>,</w:t>
      </w:r>
      <w:r w:rsidR="00454FBA" w:rsidRPr="00544866">
        <w:rPr>
          <w:rFonts w:ascii="Arial Narrow" w:hAnsi="Arial Narrow" w:cs="Arial"/>
          <w:sz w:val="24"/>
          <w:szCs w:val="24"/>
        </w:rPr>
        <w:t xml:space="preserve"> identificado</w:t>
      </w:r>
      <w:r w:rsidR="009D5818" w:rsidRPr="00544866">
        <w:rPr>
          <w:rFonts w:ascii="Arial Narrow" w:hAnsi="Arial Narrow" w:cs="Arial"/>
          <w:sz w:val="24"/>
          <w:szCs w:val="24"/>
        </w:rPr>
        <w:t xml:space="preserve"> con la cédula de ciudadanía número </w:t>
      </w:r>
      <w:r w:rsidRPr="00544866">
        <w:rPr>
          <w:rFonts w:ascii="Arial Narrow" w:hAnsi="Arial Narrow" w:cs="Arial"/>
          <w:sz w:val="24"/>
          <w:szCs w:val="24"/>
        </w:rPr>
        <w:t>42104825</w:t>
      </w:r>
      <w:r w:rsidR="009D5818" w:rsidRPr="00544866">
        <w:rPr>
          <w:rFonts w:ascii="Arial Narrow" w:hAnsi="Arial Narrow" w:cs="Arial"/>
          <w:sz w:val="24"/>
          <w:szCs w:val="24"/>
        </w:rPr>
        <w:t xml:space="preserve"> expedida en</w:t>
      </w:r>
      <w:r w:rsidRPr="00544866">
        <w:rPr>
          <w:rFonts w:ascii="Arial Narrow" w:hAnsi="Arial Narrow" w:cs="Arial"/>
          <w:sz w:val="24"/>
          <w:szCs w:val="24"/>
        </w:rPr>
        <w:t xml:space="preserve"> Pereira.</w:t>
      </w:r>
    </w:p>
    <w:p w:rsidR="00E719BA" w:rsidRPr="00544866" w:rsidRDefault="00E719BA" w:rsidP="00850CB4">
      <w:pPr>
        <w:jc w:val="both"/>
        <w:rPr>
          <w:rFonts w:ascii="Arial Narrow" w:hAnsi="Arial Narrow" w:cs="Arial"/>
          <w:sz w:val="24"/>
          <w:szCs w:val="24"/>
        </w:rPr>
      </w:pPr>
    </w:p>
    <w:p w:rsidR="00850CB4" w:rsidRPr="00544866" w:rsidRDefault="00065CD0" w:rsidP="00850CB4">
      <w:pPr>
        <w:jc w:val="both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Revisada la Hoja de vida y anexos se pudo verificar:</w:t>
      </w:r>
    </w:p>
    <w:p w:rsidR="00065CD0" w:rsidRPr="00544866" w:rsidRDefault="00065CD0" w:rsidP="00850CB4">
      <w:pPr>
        <w:jc w:val="both"/>
        <w:rPr>
          <w:rFonts w:ascii="Arial Narrow" w:hAnsi="Arial Narrow" w:cs="Arial"/>
          <w:sz w:val="24"/>
          <w:szCs w:val="24"/>
        </w:rPr>
      </w:pPr>
    </w:p>
    <w:p w:rsidR="008859CB" w:rsidRPr="00544866" w:rsidRDefault="00850CB4" w:rsidP="00065CD0">
      <w:pPr>
        <w:pStyle w:val="WW-NormalWeb"/>
        <w:numPr>
          <w:ilvl w:val="0"/>
          <w:numId w:val="32"/>
        </w:numPr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Perfil del proponente</w:t>
      </w:r>
      <w:r w:rsidR="007A157F" w:rsidRPr="00544866">
        <w:rPr>
          <w:rFonts w:ascii="Arial Narrow" w:hAnsi="Arial Narrow" w:cs="Arial"/>
          <w:sz w:val="24"/>
          <w:szCs w:val="24"/>
        </w:rPr>
        <w:t>:</w:t>
      </w:r>
      <w:r w:rsidR="00AE1995">
        <w:rPr>
          <w:rFonts w:ascii="Arial Narrow" w:hAnsi="Arial Narrow" w:cs="Arial"/>
          <w:sz w:val="24"/>
          <w:szCs w:val="24"/>
        </w:rPr>
        <w:t xml:space="preserve"> </w:t>
      </w:r>
      <w:r w:rsidR="00E719BA" w:rsidRPr="00544866">
        <w:rPr>
          <w:rFonts w:ascii="Arial Narrow" w:hAnsi="Arial Narrow" w:cs="Arial"/>
          <w:sz w:val="24"/>
          <w:szCs w:val="24"/>
        </w:rPr>
        <w:t>CONTADORA PÚBLICA</w:t>
      </w:r>
      <w:r w:rsidR="00544866" w:rsidRPr="00544866">
        <w:rPr>
          <w:rFonts w:ascii="Arial Narrow" w:hAnsi="Arial Narrow" w:cs="Arial"/>
          <w:sz w:val="24"/>
          <w:szCs w:val="24"/>
        </w:rPr>
        <w:t xml:space="preserve">, con especialidad en Gerencia en Sistemas de Salud. </w:t>
      </w:r>
    </w:p>
    <w:p w:rsidR="00E719BA" w:rsidRPr="00544866" w:rsidRDefault="00E719BA" w:rsidP="00E719BA">
      <w:pPr>
        <w:pStyle w:val="WW-NormalWeb"/>
        <w:spacing w:before="0"/>
        <w:ind w:left="720" w:right="17"/>
        <w:rPr>
          <w:rFonts w:ascii="Arial Narrow" w:hAnsi="Arial Narrow" w:cs="Arial"/>
          <w:sz w:val="24"/>
          <w:szCs w:val="24"/>
        </w:rPr>
      </w:pPr>
    </w:p>
    <w:p w:rsidR="008859CB" w:rsidRPr="00544866" w:rsidRDefault="008859CB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Aporta los siguientes soportes</w:t>
      </w:r>
      <w:r w:rsidR="00E719BA" w:rsidRPr="00544866">
        <w:rPr>
          <w:rFonts w:ascii="Arial Narrow" w:hAnsi="Arial Narrow" w:cs="Arial"/>
          <w:sz w:val="24"/>
          <w:szCs w:val="24"/>
        </w:rPr>
        <w:t>:</w:t>
      </w:r>
    </w:p>
    <w:p w:rsidR="003D766C" w:rsidRPr="00544866" w:rsidRDefault="003D766C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8859CB" w:rsidRPr="00544866" w:rsidRDefault="008859CB" w:rsidP="008859CB">
      <w:pPr>
        <w:pStyle w:val="WW-NormalWeb"/>
        <w:numPr>
          <w:ilvl w:val="0"/>
          <w:numId w:val="31"/>
        </w:numPr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Acta</w:t>
      </w:r>
      <w:r w:rsidR="00D6775F" w:rsidRPr="00544866">
        <w:rPr>
          <w:rFonts w:ascii="Arial Narrow" w:hAnsi="Arial Narrow" w:cs="Arial"/>
          <w:sz w:val="24"/>
          <w:szCs w:val="24"/>
        </w:rPr>
        <w:t xml:space="preserve"> de Grado</w:t>
      </w:r>
      <w:r w:rsidRPr="00544866">
        <w:rPr>
          <w:rFonts w:ascii="Arial Narrow" w:hAnsi="Arial Narrow" w:cs="Arial"/>
          <w:sz w:val="24"/>
          <w:szCs w:val="24"/>
        </w:rPr>
        <w:t xml:space="preserve"> Universidad</w:t>
      </w:r>
      <w:r w:rsidR="00E719BA" w:rsidRPr="00544866">
        <w:rPr>
          <w:rFonts w:ascii="Arial Narrow" w:hAnsi="Arial Narrow" w:cs="Arial"/>
          <w:sz w:val="24"/>
          <w:szCs w:val="24"/>
        </w:rPr>
        <w:t xml:space="preserve"> Libre Seccional Pereira</w:t>
      </w:r>
      <w:r w:rsidR="00D6775F" w:rsidRPr="00544866">
        <w:rPr>
          <w:rFonts w:ascii="Arial Narrow" w:hAnsi="Arial Narrow" w:cs="Arial"/>
          <w:sz w:val="24"/>
          <w:szCs w:val="24"/>
        </w:rPr>
        <w:t>,</w:t>
      </w:r>
      <w:r w:rsidR="00FB2B41">
        <w:rPr>
          <w:rFonts w:ascii="Arial Narrow" w:hAnsi="Arial Narrow" w:cs="Arial"/>
          <w:sz w:val="24"/>
          <w:szCs w:val="24"/>
        </w:rPr>
        <w:t xml:space="preserve"> </w:t>
      </w:r>
      <w:r w:rsidR="00E719BA" w:rsidRPr="00544866">
        <w:rPr>
          <w:rFonts w:ascii="Arial Narrow" w:hAnsi="Arial Narrow" w:cs="Arial"/>
          <w:sz w:val="24"/>
          <w:szCs w:val="24"/>
        </w:rPr>
        <w:t xml:space="preserve">Contadora Pública </w:t>
      </w:r>
    </w:p>
    <w:p w:rsidR="008859CB" w:rsidRPr="00544866" w:rsidRDefault="008859CB" w:rsidP="008859CB">
      <w:pPr>
        <w:pStyle w:val="WW-NormalWeb"/>
        <w:numPr>
          <w:ilvl w:val="0"/>
          <w:numId w:val="31"/>
        </w:numPr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Acta</w:t>
      </w:r>
      <w:r w:rsidR="00FB2B41">
        <w:rPr>
          <w:rFonts w:ascii="Arial Narrow" w:hAnsi="Arial Narrow" w:cs="Arial"/>
          <w:sz w:val="24"/>
          <w:szCs w:val="24"/>
        </w:rPr>
        <w:t xml:space="preserve"> </w:t>
      </w:r>
      <w:r w:rsidR="00D6775F" w:rsidRPr="00544866">
        <w:rPr>
          <w:rFonts w:ascii="Arial Narrow" w:hAnsi="Arial Narrow" w:cs="Arial"/>
          <w:sz w:val="24"/>
          <w:szCs w:val="24"/>
        </w:rPr>
        <w:t>de Grado</w:t>
      </w:r>
      <w:r w:rsidR="00FB2B41">
        <w:rPr>
          <w:rFonts w:ascii="Arial Narrow" w:hAnsi="Arial Narrow" w:cs="Arial"/>
          <w:sz w:val="24"/>
          <w:szCs w:val="24"/>
        </w:rPr>
        <w:t xml:space="preserve"> </w:t>
      </w:r>
      <w:r w:rsidRPr="00544866">
        <w:rPr>
          <w:rFonts w:ascii="Arial Narrow" w:hAnsi="Arial Narrow" w:cs="Arial"/>
          <w:sz w:val="24"/>
          <w:szCs w:val="24"/>
        </w:rPr>
        <w:t>Universid</w:t>
      </w:r>
      <w:r w:rsidR="00E719BA" w:rsidRPr="00544866">
        <w:rPr>
          <w:rFonts w:ascii="Arial Narrow" w:hAnsi="Arial Narrow" w:cs="Arial"/>
          <w:sz w:val="24"/>
          <w:szCs w:val="24"/>
        </w:rPr>
        <w:t>ad Tecnológica de Pereira – Especialista en Gerencia en Sistemas de Salud</w:t>
      </w:r>
    </w:p>
    <w:p w:rsidR="00454FBA" w:rsidRPr="00544866" w:rsidRDefault="009E5637" w:rsidP="00616AFE">
      <w:pPr>
        <w:pStyle w:val="WW-NormalWeb"/>
        <w:numPr>
          <w:ilvl w:val="0"/>
          <w:numId w:val="31"/>
        </w:numPr>
        <w:spacing w:before="0"/>
        <w:ind w:right="17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tarjeta profesional</w:t>
      </w:r>
      <w:r w:rsidR="00D6775F" w:rsidRPr="00544866">
        <w:rPr>
          <w:rFonts w:ascii="Arial Narrow" w:hAnsi="Arial Narrow" w:cs="Arial"/>
          <w:sz w:val="24"/>
          <w:szCs w:val="24"/>
        </w:rPr>
        <w:t xml:space="preserve"> N° </w:t>
      </w:r>
      <w:r w:rsidR="00E719BA" w:rsidRPr="00544866">
        <w:rPr>
          <w:rFonts w:ascii="Arial Narrow" w:hAnsi="Arial Narrow" w:cs="Arial"/>
          <w:sz w:val="24"/>
          <w:szCs w:val="24"/>
        </w:rPr>
        <w:t>123314-T</w:t>
      </w:r>
    </w:p>
    <w:p w:rsidR="003D766C" w:rsidRPr="00544866" w:rsidRDefault="003D766C" w:rsidP="00E719BA">
      <w:pPr>
        <w:pStyle w:val="WW-NormalWeb"/>
        <w:spacing w:before="0"/>
        <w:ind w:right="17"/>
        <w:rPr>
          <w:rFonts w:ascii="Arial Narrow" w:hAnsi="Arial Narrow" w:cs="Arial"/>
          <w:b/>
          <w:sz w:val="24"/>
          <w:szCs w:val="24"/>
        </w:rPr>
      </w:pPr>
    </w:p>
    <w:p w:rsidR="00616AFE" w:rsidRPr="00544866" w:rsidRDefault="00065CD0" w:rsidP="00065CD0">
      <w:pPr>
        <w:pStyle w:val="WW-NormalWeb"/>
        <w:numPr>
          <w:ilvl w:val="0"/>
          <w:numId w:val="32"/>
        </w:numPr>
        <w:spacing w:before="0"/>
        <w:ind w:right="17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Experiencia</w:t>
      </w:r>
    </w:p>
    <w:p w:rsidR="00065CD0" w:rsidRPr="00544866" w:rsidRDefault="00065CD0" w:rsidP="00065CD0">
      <w:pPr>
        <w:pStyle w:val="WW-NormalWeb"/>
        <w:spacing w:before="0"/>
        <w:ind w:left="720" w:right="17"/>
        <w:rPr>
          <w:rFonts w:ascii="Arial Narrow" w:hAnsi="Arial Narrow" w:cs="Arial"/>
          <w:b/>
          <w:sz w:val="24"/>
          <w:szCs w:val="24"/>
        </w:rPr>
      </w:pPr>
    </w:p>
    <w:p w:rsidR="004F6ED4" w:rsidRDefault="00065CD0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Aporta los siguientes soportes:</w:t>
      </w:r>
    </w:p>
    <w:p w:rsidR="00F648BA" w:rsidRDefault="00F648BA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F648BA" w:rsidRDefault="00F648BA" w:rsidP="00F648BA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F648BA" w:rsidRDefault="00F648BA" w:rsidP="00F648BA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t>Prestación de servicios profesionales para el apoyo en las acciones de acompañamiento, fortalecimiento, asistencia técnica, ejecución y seguimiento de los lineamientos establecidos para la gestión financiera y presupuestal del fondo local de salud y la red pública del municipio, para garantizar el adecuado y seguro manejo de las operaciones financieras y presupuestales necesarias para llevar a cabo los planes, programas y proyectos de la Secretaria de Salud Pública y Seguridad Social, en el marco del proyecto mejoramiento de la gestión integral de la salud pública en el municipio de Pereira</w:t>
      </w:r>
    </w:p>
    <w:p w:rsidR="00F648BA" w:rsidRDefault="00F648BA" w:rsidP="00F648BA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10/01/2020 a 09/09/2020</w:t>
      </w:r>
    </w:p>
    <w:p w:rsidR="00F648BA" w:rsidRDefault="00F648BA" w:rsidP="00F648BA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lastRenderedPageBreak/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08</w:t>
      </w:r>
      <w:r w:rsidRPr="00441B31">
        <w:rPr>
          <w:rFonts w:ascii="Arial Narrow" w:hAnsi="Arial Narrow" w:cs="Arial"/>
          <w:sz w:val="18"/>
          <w:szCs w:val="18"/>
        </w:rPr>
        <w:t xml:space="preserve"> meses </w:t>
      </w:r>
    </w:p>
    <w:p w:rsidR="00D50FF0" w:rsidRDefault="00D50FF0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F648BA" w:rsidRDefault="00F648BA" w:rsidP="00F648BA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F648BA" w:rsidRDefault="00F648BA" w:rsidP="00F648BA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t>Prestación de servicios profesionales para el apoyo en la gestión financiera y presupuestal del Fondo Local de Salud y la red pública del municipio, garantizando el adecuado manejo de las operaciones financieras y presupuestales necesarias para llevar a cabo la ejecución de los planes, programas y proyectos de la Secretaria de Salud Pública y Seguridad Social, en el marco del proyecto fortalecimiento de la gestión integral de la salud pública en el Municipio de Pereira</w:t>
      </w:r>
    </w:p>
    <w:p w:rsidR="00F648BA" w:rsidRDefault="00F648BA" w:rsidP="00F648BA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rPr>
          <w:rFonts w:ascii="Arial Narrow" w:hAnsi="Arial Narrow" w:cs="Arial"/>
          <w:b/>
          <w:sz w:val="18"/>
          <w:szCs w:val="18"/>
        </w:rPr>
        <w:t>10</w:t>
      </w:r>
      <w:r>
        <w:rPr>
          <w:rFonts w:ascii="Arial Narrow" w:hAnsi="Arial Narrow" w:cs="Arial"/>
          <w:sz w:val="18"/>
          <w:szCs w:val="18"/>
        </w:rPr>
        <w:t>/09/2020</w:t>
      </w:r>
      <w:r>
        <w:rPr>
          <w:rFonts w:ascii="Arial Narrow" w:hAnsi="Arial Narrow" w:cs="Arial"/>
          <w:sz w:val="18"/>
          <w:szCs w:val="18"/>
        </w:rPr>
        <w:t xml:space="preserve"> a 30/12/2020</w:t>
      </w:r>
    </w:p>
    <w:p w:rsidR="00F648BA" w:rsidRDefault="00F648BA" w:rsidP="00F648BA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0</w:t>
      </w:r>
      <w:r>
        <w:rPr>
          <w:rFonts w:ascii="Arial Narrow" w:hAnsi="Arial Narrow" w:cs="Arial"/>
          <w:sz w:val="18"/>
          <w:szCs w:val="18"/>
        </w:rPr>
        <w:t>3</w:t>
      </w:r>
      <w:r w:rsidRPr="00441B31">
        <w:rPr>
          <w:rFonts w:ascii="Arial Narrow" w:hAnsi="Arial Narrow" w:cs="Arial"/>
          <w:sz w:val="18"/>
          <w:szCs w:val="18"/>
        </w:rPr>
        <w:t xml:space="preserve"> meses </w:t>
      </w:r>
      <w:r>
        <w:rPr>
          <w:rFonts w:ascii="Arial Narrow" w:hAnsi="Arial Narrow" w:cs="Arial"/>
          <w:sz w:val="18"/>
          <w:szCs w:val="18"/>
        </w:rPr>
        <w:t xml:space="preserve">y 21 días </w:t>
      </w:r>
    </w:p>
    <w:p w:rsidR="00F648BA" w:rsidRDefault="00F648BA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D50FF0" w:rsidRDefault="00D50FF0" w:rsidP="00D50FF0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D50FF0" w:rsidRDefault="00D50FF0" w:rsidP="00D50FF0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D50FF0" w:rsidRDefault="00D50FF0" w:rsidP="00D50FF0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23/01/2019 a 30/12/2019</w:t>
      </w:r>
    </w:p>
    <w:p w:rsidR="00D50FF0" w:rsidRDefault="00D50FF0" w:rsidP="00D50FF0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441B31">
        <w:rPr>
          <w:rFonts w:ascii="Arial Narrow" w:hAnsi="Arial Narrow" w:cs="Arial"/>
          <w:sz w:val="18"/>
          <w:szCs w:val="18"/>
        </w:rPr>
        <w:t xml:space="preserve">11 meses y </w:t>
      </w:r>
      <w:r>
        <w:rPr>
          <w:rFonts w:ascii="Arial Narrow" w:hAnsi="Arial Narrow" w:cs="Arial"/>
          <w:sz w:val="18"/>
          <w:szCs w:val="18"/>
        </w:rPr>
        <w:t>08</w:t>
      </w:r>
      <w:r w:rsidRPr="00441B31">
        <w:rPr>
          <w:rFonts w:ascii="Arial Narrow" w:hAnsi="Arial Narrow" w:cs="Arial"/>
          <w:sz w:val="18"/>
          <w:szCs w:val="18"/>
        </w:rPr>
        <w:t xml:space="preserve"> días</w:t>
      </w:r>
    </w:p>
    <w:p w:rsidR="00D50FF0" w:rsidRDefault="00D50FF0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D50FF0" w:rsidRDefault="00D50FF0" w:rsidP="00D50FF0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D50FF0" w:rsidRDefault="00D50FF0" w:rsidP="00D50FF0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D50FF0" w:rsidRDefault="00D50FF0" w:rsidP="00D50FF0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01/01/2018 a 30/12/2018</w:t>
      </w:r>
    </w:p>
    <w:p w:rsidR="00D50FF0" w:rsidRDefault="00D50FF0" w:rsidP="00D50FF0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441B31">
        <w:rPr>
          <w:rFonts w:ascii="Arial Narrow" w:hAnsi="Arial Narrow" w:cs="Arial"/>
          <w:sz w:val="18"/>
          <w:szCs w:val="18"/>
        </w:rPr>
        <w:t>11 meses y 2</w:t>
      </w:r>
      <w:r>
        <w:rPr>
          <w:rFonts w:ascii="Arial Narrow" w:hAnsi="Arial Narrow" w:cs="Arial"/>
          <w:sz w:val="18"/>
          <w:szCs w:val="18"/>
        </w:rPr>
        <w:t>7</w:t>
      </w:r>
      <w:r w:rsidRPr="00441B31">
        <w:rPr>
          <w:rFonts w:ascii="Arial Narrow" w:hAnsi="Arial Narrow" w:cs="Arial"/>
          <w:sz w:val="18"/>
          <w:szCs w:val="18"/>
        </w:rPr>
        <w:t xml:space="preserve"> días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>:</w:t>
      </w:r>
      <w:r w:rsidR="00441B31">
        <w:rPr>
          <w:rFonts w:ascii="Arial Narrow" w:hAnsi="Arial Narrow" w:cs="Arial"/>
          <w:b/>
          <w:sz w:val="18"/>
          <w:szCs w:val="18"/>
        </w:rPr>
        <w:t xml:space="preserve"> </w:t>
      </w:r>
      <w:r w:rsidR="00441B31" w:rsidRPr="00441B31">
        <w:rPr>
          <w:rFonts w:ascii="Arial Narrow" w:hAnsi="Arial Narrow" w:cs="Arial"/>
          <w:sz w:val="18"/>
          <w:szCs w:val="18"/>
        </w:rPr>
        <w:t>10/12/2017 a 30/12/2017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>:</w:t>
      </w:r>
      <w:r w:rsidR="00441B31">
        <w:rPr>
          <w:rFonts w:ascii="Arial Narrow" w:hAnsi="Arial Narrow" w:cs="Arial"/>
          <w:b/>
          <w:sz w:val="18"/>
          <w:szCs w:val="18"/>
        </w:rPr>
        <w:t xml:space="preserve"> </w:t>
      </w:r>
      <w:r w:rsidR="00441B31" w:rsidRPr="00441B31">
        <w:rPr>
          <w:rFonts w:ascii="Arial Narrow" w:hAnsi="Arial Narrow" w:cs="Arial"/>
          <w:sz w:val="18"/>
          <w:szCs w:val="18"/>
        </w:rPr>
        <w:t>11 meses y 20 días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9/07/2016 30/12/2016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Cinco (05) Meses y Dos (02) Días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25/01/2016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24/07/2016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6 meses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20/08/2015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30/12/2015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4 meses 10 días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20/01/2015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19/08/2015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lastRenderedPageBreak/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7 meses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14/01/2014</w:t>
      </w:r>
      <w:r>
        <w:rPr>
          <w:rFonts w:ascii="Arial Narrow" w:hAnsi="Arial Narrow" w:cs="Arial"/>
          <w:sz w:val="18"/>
          <w:szCs w:val="18"/>
        </w:rPr>
        <w:t xml:space="preserve"> ª </w:t>
      </w:r>
      <w:r w:rsidRPr="00544866">
        <w:rPr>
          <w:rFonts w:ascii="Arial Narrow" w:hAnsi="Arial Narrow" w:cs="Arial"/>
          <w:sz w:val="18"/>
          <w:szCs w:val="18"/>
        </w:rPr>
        <w:t>30/12/2014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11 meses y 16 días</w:t>
      </w:r>
    </w:p>
    <w:p w:rsidR="006B7F39" w:rsidRDefault="006B7F39">
      <w:pPr>
        <w:rPr>
          <w:rFonts w:ascii="Arial Narrow" w:hAnsi="Arial Narrow" w:cs="Arial"/>
          <w:b/>
          <w:sz w:val="18"/>
          <w:szCs w:val="18"/>
          <w:lang w:val="es-ES_tradnl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28/08/2013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25/12/2013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4 meses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24/01/2013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23/08/2013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>: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7 meses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>: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01/08/2012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30/12/2012</w:t>
      </w:r>
    </w:p>
    <w:p w:rsidR="006B7F39" w:rsidRPr="00544866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5 meses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01/02/2012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30/07/2012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6 meses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24/01/2011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31/12/2011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>: 11</w:t>
      </w:r>
      <w:r w:rsidRPr="00544866">
        <w:rPr>
          <w:rFonts w:ascii="Arial Narrow" w:hAnsi="Arial Narrow" w:cs="Arial"/>
          <w:sz w:val="18"/>
          <w:szCs w:val="18"/>
        </w:rPr>
        <w:t xml:space="preserve"> meses y 7 días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14/10/2010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30/12/2010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 </w:t>
      </w:r>
      <w:r w:rsidRPr="00544866">
        <w:rPr>
          <w:rFonts w:ascii="Arial Narrow" w:hAnsi="Arial Narrow" w:cs="Arial"/>
          <w:sz w:val="18"/>
          <w:szCs w:val="18"/>
        </w:rPr>
        <w:t>2 meses y 17 días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lastRenderedPageBreak/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14/01/2010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13/10/201</w:t>
      </w:r>
      <w:r>
        <w:rPr>
          <w:rFonts w:ascii="Arial Narrow" w:hAnsi="Arial Narrow" w:cs="Arial"/>
          <w:sz w:val="18"/>
          <w:szCs w:val="18"/>
        </w:rPr>
        <w:t>0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 </w:t>
      </w:r>
      <w:r w:rsidRPr="00544866">
        <w:rPr>
          <w:rFonts w:ascii="Arial Narrow" w:hAnsi="Arial Narrow" w:cs="Arial"/>
          <w:sz w:val="18"/>
          <w:szCs w:val="18"/>
        </w:rPr>
        <w:t>9 meses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21/01/2009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26/12/2009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11 meses y 5 días.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15/02/2008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31/12/2008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10 meses y 16 días.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Municipio de Pereira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Prestación de servicios profesionales para el acompañamiento, seguimiento financiero y presupuestal de los recursos del fondo local de Salud</w:t>
      </w:r>
    </w:p>
    <w:p w:rsidR="006B7F39" w:rsidRPr="00544866" w:rsidRDefault="006B7F39" w:rsidP="006B7F39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 xml:space="preserve">: </w:t>
      </w:r>
      <w:r w:rsidRPr="00544866">
        <w:rPr>
          <w:rFonts w:ascii="Arial Narrow" w:hAnsi="Arial Narrow" w:cs="Arial"/>
          <w:sz w:val="18"/>
          <w:szCs w:val="18"/>
        </w:rPr>
        <w:t>01/04/2007</w:t>
      </w:r>
      <w:r>
        <w:rPr>
          <w:rFonts w:ascii="Arial Narrow" w:hAnsi="Arial Narrow" w:cs="Arial"/>
          <w:sz w:val="18"/>
          <w:szCs w:val="18"/>
        </w:rPr>
        <w:t xml:space="preserve"> a </w:t>
      </w:r>
      <w:r w:rsidRPr="00544866">
        <w:rPr>
          <w:rFonts w:ascii="Arial Narrow" w:hAnsi="Arial Narrow" w:cs="Arial"/>
          <w:sz w:val="18"/>
          <w:szCs w:val="18"/>
        </w:rPr>
        <w:t>31/12/2007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 xml:space="preserve">:  </w:t>
      </w:r>
      <w:r w:rsidRPr="00544866">
        <w:rPr>
          <w:rFonts w:ascii="Arial Narrow" w:hAnsi="Arial Narrow" w:cs="Arial"/>
          <w:sz w:val="18"/>
          <w:szCs w:val="18"/>
        </w:rPr>
        <w:t>9 meses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ENTIDAD</w:t>
      </w:r>
      <w:r>
        <w:rPr>
          <w:rFonts w:ascii="Arial Narrow" w:hAnsi="Arial Narrow" w:cs="Arial"/>
          <w:b/>
          <w:sz w:val="18"/>
          <w:szCs w:val="18"/>
        </w:rPr>
        <w:t>: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FUNCIONES  O ACTIVIDADES</w:t>
      </w:r>
      <w:r>
        <w:rPr>
          <w:rFonts w:ascii="Arial Narrow" w:hAnsi="Arial Narrow" w:cs="Arial"/>
          <w:b/>
          <w:sz w:val="18"/>
          <w:szCs w:val="18"/>
        </w:rPr>
        <w:t>: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PERIODO</w:t>
      </w:r>
      <w:r>
        <w:rPr>
          <w:rFonts w:ascii="Arial Narrow" w:hAnsi="Arial Narrow" w:cs="Arial"/>
          <w:b/>
          <w:sz w:val="18"/>
          <w:szCs w:val="18"/>
        </w:rPr>
        <w:t>:</w:t>
      </w:r>
    </w:p>
    <w:p w:rsidR="006B7F39" w:rsidRDefault="006B7F39" w:rsidP="006B7F39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  <w:r w:rsidRPr="00544866">
        <w:rPr>
          <w:rFonts w:ascii="Arial Narrow" w:hAnsi="Arial Narrow" w:cs="Arial"/>
          <w:b/>
          <w:sz w:val="18"/>
          <w:szCs w:val="18"/>
        </w:rPr>
        <w:t>TIEMPO EXPERIENCIA</w:t>
      </w:r>
      <w:r>
        <w:rPr>
          <w:rFonts w:ascii="Arial Narrow" w:hAnsi="Arial Narrow" w:cs="Arial"/>
          <w:b/>
          <w:sz w:val="18"/>
          <w:szCs w:val="18"/>
        </w:rPr>
        <w:t>:</w:t>
      </w: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6B7F39" w:rsidRDefault="006B7F39" w:rsidP="009E5637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4F6ED4" w:rsidRPr="00544866" w:rsidRDefault="004F6ED4" w:rsidP="009E5637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tbl>
      <w:tblPr>
        <w:tblW w:w="3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1725"/>
      </w:tblGrid>
      <w:tr w:rsidR="006B7F39" w:rsidRPr="00544866" w:rsidTr="006B7F39">
        <w:tc>
          <w:tcPr>
            <w:tcW w:w="1335" w:type="dxa"/>
            <w:shd w:val="clear" w:color="auto" w:fill="auto"/>
          </w:tcPr>
          <w:p w:rsidR="006B7F39" w:rsidRPr="00544866" w:rsidRDefault="006B7F39" w:rsidP="007040C0">
            <w:pPr>
              <w:pStyle w:val="WW-NormalWeb"/>
              <w:spacing w:before="0"/>
              <w:ind w:right="1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6B7F39" w:rsidRPr="00544866" w:rsidRDefault="00AE1995" w:rsidP="00D50FF0">
            <w:pPr>
              <w:pStyle w:val="WW-NormalWeb"/>
              <w:spacing w:before="0"/>
              <w:ind w:right="17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F648B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años</w:t>
            </w:r>
            <w:r w:rsidR="00D50FF0">
              <w:rPr>
                <w:rFonts w:ascii="Arial Narrow" w:hAnsi="Arial Narrow" w:cs="Arial"/>
                <w:b/>
                <w:sz w:val="18"/>
                <w:szCs w:val="18"/>
              </w:rPr>
              <w:t xml:space="preserve">, </w:t>
            </w:r>
            <w:r w:rsidR="00F648BA">
              <w:rPr>
                <w:rFonts w:ascii="Arial Narrow" w:hAnsi="Arial Narrow" w:cs="Arial"/>
                <w:b/>
                <w:sz w:val="18"/>
                <w:szCs w:val="18"/>
              </w:rPr>
              <w:t>09</w:t>
            </w:r>
            <w:r w:rsidR="00D50FF0">
              <w:rPr>
                <w:rFonts w:ascii="Arial Narrow" w:hAnsi="Arial Narrow" w:cs="Arial"/>
                <w:b/>
                <w:sz w:val="18"/>
                <w:szCs w:val="18"/>
              </w:rPr>
              <w:t xml:space="preserve"> meses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6B7F39" w:rsidRPr="00544866">
              <w:rPr>
                <w:rFonts w:ascii="Arial Narrow" w:hAnsi="Arial Narrow" w:cs="Arial"/>
                <w:b/>
                <w:sz w:val="18"/>
                <w:szCs w:val="18"/>
              </w:rPr>
              <w:t xml:space="preserve">y </w:t>
            </w:r>
            <w:r w:rsidR="00F648BA">
              <w:rPr>
                <w:rFonts w:ascii="Arial Narrow" w:hAnsi="Arial Narrow" w:cs="Arial"/>
                <w:b/>
                <w:sz w:val="18"/>
                <w:szCs w:val="18"/>
              </w:rPr>
              <w:t>22</w:t>
            </w:r>
            <w:r w:rsidR="006B7F39" w:rsidRPr="00544866">
              <w:rPr>
                <w:rFonts w:ascii="Arial Narrow" w:hAnsi="Arial Narrow" w:cs="Arial"/>
                <w:b/>
                <w:sz w:val="18"/>
                <w:szCs w:val="18"/>
              </w:rPr>
              <w:t xml:space="preserve"> día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="006B7F39" w:rsidRPr="00544866">
              <w:rPr>
                <w:rFonts w:ascii="Arial Narrow" w:hAnsi="Arial Narrow" w:cs="Arial"/>
                <w:b/>
                <w:sz w:val="18"/>
                <w:szCs w:val="18"/>
              </w:rPr>
              <w:t xml:space="preserve">. </w:t>
            </w:r>
          </w:p>
        </w:tc>
      </w:tr>
    </w:tbl>
    <w:p w:rsidR="0098624A" w:rsidRPr="00544866" w:rsidRDefault="0098624A" w:rsidP="00505748">
      <w:pPr>
        <w:pStyle w:val="WW-NormalWeb"/>
        <w:spacing w:before="0"/>
        <w:ind w:right="17"/>
        <w:rPr>
          <w:rFonts w:ascii="Arial Narrow" w:hAnsi="Arial Narrow" w:cs="Arial"/>
          <w:b/>
          <w:sz w:val="18"/>
          <w:szCs w:val="18"/>
        </w:rPr>
      </w:pPr>
    </w:p>
    <w:p w:rsidR="009E5637" w:rsidRPr="00544866" w:rsidRDefault="00AD6C64" w:rsidP="00505748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 xml:space="preserve">Nota </w:t>
      </w:r>
      <w:r w:rsidR="00966681" w:rsidRPr="00544866">
        <w:rPr>
          <w:rFonts w:ascii="Arial Narrow" w:hAnsi="Arial Narrow" w:cs="Arial"/>
          <w:b/>
          <w:sz w:val="24"/>
          <w:szCs w:val="24"/>
        </w:rPr>
        <w:t xml:space="preserve">1: </w:t>
      </w:r>
      <w:r w:rsidR="00330392" w:rsidRPr="00544866">
        <w:rPr>
          <w:rFonts w:ascii="Arial Narrow" w:hAnsi="Arial Narrow" w:cs="Arial"/>
          <w:sz w:val="24"/>
          <w:szCs w:val="24"/>
        </w:rPr>
        <w:t>L</w:t>
      </w:r>
      <w:r w:rsidRPr="00544866">
        <w:rPr>
          <w:rFonts w:ascii="Arial Narrow" w:hAnsi="Arial Narrow" w:cs="Arial"/>
          <w:sz w:val="24"/>
          <w:szCs w:val="24"/>
        </w:rPr>
        <w:t>a experiencia antes relacionada, se encuentra debidamente acreditada con las certificaciones que se adjunta a la hoja de vida</w:t>
      </w:r>
    </w:p>
    <w:p w:rsidR="00966681" w:rsidRPr="00544866" w:rsidRDefault="00966681" w:rsidP="00505748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966681" w:rsidRPr="00544866" w:rsidRDefault="00966681" w:rsidP="00505748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 xml:space="preserve">Nota 2: </w:t>
      </w:r>
      <w:r w:rsidR="00330392" w:rsidRPr="00544866">
        <w:rPr>
          <w:rFonts w:ascii="Arial Narrow" w:hAnsi="Arial Narrow" w:cs="Arial"/>
          <w:sz w:val="24"/>
          <w:szCs w:val="24"/>
        </w:rPr>
        <w:t>L</w:t>
      </w:r>
      <w:r w:rsidRPr="00544866">
        <w:rPr>
          <w:rFonts w:ascii="Arial Narrow" w:hAnsi="Arial Narrow" w:cs="Arial"/>
          <w:sz w:val="24"/>
          <w:szCs w:val="24"/>
        </w:rPr>
        <w:t xml:space="preserve">os soportes de experiencia correspondiente a esta entidad reposa </w:t>
      </w:r>
      <w:r w:rsidR="001F24F2" w:rsidRPr="00544866">
        <w:rPr>
          <w:rFonts w:ascii="Arial Narrow" w:hAnsi="Arial Narrow" w:cs="Arial"/>
          <w:sz w:val="24"/>
          <w:szCs w:val="24"/>
        </w:rPr>
        <w:t xml:space="preserve">en la Secretaria de Salud </w:t>
      </w:r>
      <w:r w:rsidR="00AE1995">
        <w:rPr>
          <w:rFonts w:ascii="Arial Narrow" w:hAnsi="Arial Narrow" w:cs="Arial"/>
          <w:sz w:val="24"/>
          <w:szCs w:val="24"/>
        </w:rPr>
        <w:t xml:space="preserve">Pública </w:t>
      </w:r>
      <w:r w:rsidR="001F24F2" w:rsidRPr="00544866">
        <w:rPr>
          <w:rFonts w:ascii="Arial Narrow" w:hAnsi="Arial Narrow" w:cs="Arial"/>
          <w:sz w:val="24"/>
          <w:szCs w:val="24"/>
        </w:rPr>
        <w:t>y Seguridad Social.</w:t>
      </w:r>
    </w:p>
    <w:p w:rsidR="001F24F2" w:rsidRPr="00544866" w:rsidRDefault="001F24F2" w:rsidP="00505748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850CB4" w:rsidRPr="00544866" w:rsidRDefault="00850CB4" w:rsidP="00A94C9F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CERTIFICACIÓN DE IDONEIDAD:</w:t>
      </w:r>
      <w:r w:rsidRPr="00544866">
        <w:rPr>
          <w:rFonts w:ascii="Arial Narrow" w:hAnsi="Arial Narrow" w:cs="Arial"/>
          <w:sz w:val="24"/>
          <w:szCs w:val="24"/>
        </w:rPr>
        <w:t xml:space="preserve"> La Secretaria</w:t>
      </w:r>
      <w:r w:rsidR="001F24F2" w:rsidRPr="00544866">
        <w:rPr>
          <w:rFonts w:ascii="Arial Narrow" w:hAnsi="Arial Narrow" w:cs="Arial"/>
          <w:sz w:val="24"/>
          <w:szCs w:val="24"/>
        </w:rPr>
        <w:t xml:space="preserve"> de Salud y Seguridad Social </w:t>
      </w:r>
      <w:r w:rsidRPr="00544866">
        <w:rPr>
          <w:rFonts w:ascii="Arial Narrow" w:hAnsi="Arial Narrow" w:cs="Arial"/>
          <w:sz w:val="24"/>
          <w:szCs w:val="24"/>
        </w:rPr>
        <w:t>del Municipio</w:t>
      </w:r>
      <w:r w:rsidR="006A650B" w:rsidRPr="00544866">
        <w:rPr>
          <w:rFonts w:ascii="Arial Narrow" w:hAnsi="Arial Narrow" w:cs="Arial"/>
          <w:sz w:val="24"/>
          <w:szCs w:val="24"/>
        </w:rPr>
        <w:t xml:space="preserve"> de Pereira, hace constar que </w:t>
      </w:r>
      <w:r w:rsidR="008B5124" w:rsidRPr="00544866">
        <w:rPr>
          <w:rFonts w:ascii="Arial Narrow" w:hAnsi="Arial Narrow" w:cs="Arial"/>
          <w:sz w:val="24"/>
          <w:szCs w:val="24"/>
        </w:rPr>
        <w:t>el Doctor o seño</w:t>
      </w:r>
      <w:r w:rsidR="001F24F2" w:rsidRPr="00544866">
        <w:rPr>
          <w:rFonts w:ascii="Arial Narrow" w:hAnsi="Arial Narrow" w:cs="Arial"/>
          <w:sz w:val="24"/>
          <w:szCs w:val="24"/>
        </w:rPr>
        <w:t xml:space="preserve">ra </w:t>
      </w:r>
      <w:r w:rsidR="001F24F2" w:rsidRPr="00544866">
        <w:rPr>
          <w:rFonts w:ascii="Arial Narrow" w:hAnsi="Arial Narrow" w:cs="Arial"/>
          <w:b/>
          <w:sz w:val="24"/>
          <w:szCs w:val="24"/>
        </w:rPr>
        <w:t>GLORIA PATRICIA ARICAPA GRAJALES</w:t>
      </w:r>
      <w:r w:rsidR="009D5818" w:rsidRPr="00544866">
        <w:rPr>
          <w:rFonts w:ascii="Arial Narrow" w:hAnsi="Arial Narrow" w:cs="Arial"/>
          <w:b/>
          <w:sz w:val="24"/>
          <w:szCs w:val="24"/>
        </w:rPr>
        <w:t>,</w:t>
      </w:r>
      <w:r w:rsidR="009D5818" w:rsidRPr="00544866">
        <w:rPr>
          <w:rFonts w:ascii="Arial Narrow" w:hAnsi="Arial Narrow" w:cs="Arial"/>
          <w:sz w:val="24"/>
          <w:szCs w:val="24"/>
        </w:rPr>
        <w:t xml:space="preserve"> identificad</w:t>
      </w:r>
      <w:r w:rsidR="00BB2CE8" w:rsidRPr="00544866">
        <w:rPr>
          <w:rFonts w:ascii="Arial Narrow" w:hAnsi="Arial Narrow" w:cs="Arial"/>
          <w:sz w:val="24"/>
          <w:szCs w:val="24"/>
        </w:rPr>
        <w:t>o</w:t>
      </w:r>
      <w:r w:rsidR="002F2342" w:rsidRPr="00544866">
        <w:rPr>
          <w:rFonts w:ascii="Arial Narrow" w:hAnsi="Arial Narrow" w:cs="Arial"/>
          <w:sz w:val="24"/>
          <w:szCs w:val="24"/>
        </w:rPr>
        <w:t xml:space="preserve"> (</w:t>
      </w:r>
      <w:r w:rsidR="00BB2CE8" w:rsidRPr="00544866">
        <w:rPr>
          <w:rFonts w:ascii="Arial Narrow" w:hAnsi="Arial Narrow" w:cs="Arial"/>
          <w:sz w:val="24"/>
          <w:szCs w:val="24"/>
        </w:rPr>
        <w:t>a</w:t>
      </w:r>
      <w:r w:rsidR="002F2342" w:rsidRPr="00544866">
        <w:rPr>
          <w:rFonts w:ascii="Arial Narrow" w:hAnsi="Arial Narrow" w:cs="Arial"/>
          <w:sz w:val="24"/>
          <w:szCs w:val="24"/>
        </w:rPr>
        <w:t>)</w:t>
      </w:r>
      <w:r w:rsidR="009D5818" w:rsidRPr="00544866">
        <w:rPr>
          <w:rFonts w:ascii="Arial Narrow" w:hAnsi="Arial Narrow" w:cs="Arial"/>
          <w:sz w:val="24"/>
          <w:szCs w:val="24"/>
        </w:rPr>
        <w:t xml:space="preserve"> con la cédula de ciudadanía número </w:t>
      </w:r>
      <w:r w:rsidR="001F24F2" w:rsidRPr="00544866">
        <w:rPr>
          <w:rFonts w:ascii="Arial Narrow" w:hAnsi="Arial Narrow" w:cs="Arial"/>
          <w:sz w:val="24"/>
          <w:szCs w:val="24"/>
        </w:rPr>
        <w:t>41204825</w:t>
      </w:r>
      <w:r w:rsidR="009D5818" w:rsidRPr="00544866">
        <w:rPr>
          <w:rFonts w:ascii="Arial Narrow" w:hAnsi="Arial Narrow" w:cs="Arial"/>
          <w:sz w:val="24"/>
          <w:szCs w:val="24"/>
        </w:rPr>
        <w:t xml:space="preserve"> expedida en </w:t>
      </w:r>
      <w:r w:rsidR="001F24F2" w:rsidRPr="00544866">
        <w:rPr>
          <w:rFonts w:ascii="Arial Narrow" w:hAnsi="Arial Narrow" w:cs="Arial"/>
          <w:sz w:val="24"/>
          <w:szCs w:val="24"/>
        </w:rPr>
        <w:t>Pereira</w:t>
      </w:r>
      <w:r w:rsidR="0037258C" w:rsidRPr="00544866">
        <w:rPr>
          <w:rFonts w:ascii="Arial Narrow" w:hAnsi="Arial Narrow" w:cs="Arial"/>
          <w:sz w:val="24"/>
          <w:szCs w:val="24"/>
        </w:rPr>
        <w:t>,</w:t>
      </w:r>
      <w:r w:rsidRPr="00544866">
        <w:rPr>
          <w:rFonts w:ascii="Arial Narrow" w:hAnsi="Arial Narrow" w:cs="Arial"/>
          <w:b/>
          <w:sz w:val="24"/>
          <w:szCs w:val="24"/>
        </w:rPr>
        <w:t xml:space="preserve"> es idóne</w:t>
      </w:r>
      <w:r w:rsidR="005B101F" w:rsidRPr="00544866">
        <w:rPr>
          <w:rFonts w:ascii="Arial Narrow" w:hAnsi="Arial Narrow" w:cs="Arial"/>
          <w:b/>
          <w:sz w:val="24"/>
          <w:szCs w:val="24"/>
        </w:rPr>
        <w:t>a</w:t>
      </w:r>
      <w:r w:rsidRPr="00544866">
        <w:rPr>
          <w:rFonts w:ascii="Arial Narrow" w:hAnsi="Arial Narrow" w:cs="Arial"/>
          <w:sz w:val="24"/>
          <w:szCs w:val="24"/>
        </w:rPr>
        <w:t xml:space="preserve"> para realizar el acompañamiento a la Administración Municipal en el desarrollo de l</w:t>
      </w:r>
      <w:r w:rsidR="0014129A" w:rsidRPr="00544866">
        <w:rPr>
          <w:rFonts w:ascii="Arial Narrow" w:hAnsi="Arial Narrow" w:cs="Arial"/>
          <w:sz w:val="24"/>
          <w:szCs w:val="24"/>
        </w:rPr>
        <w:t xml:space="preserve">as actividades correspondientes a la </w:t>
      </w:r>
      <w:r w:rsidR="009567A1" w:rsidRPr="00544866">
        <w:rPr>
          <w:rFonts w:ascii="Arial Narrow" w:hAnsi="Arial Narrow" w:cs="Arial"/>
          <w:sz w:val="24"/>
          <w:szCs w:val="24"/>
        </w:rPr>
        <w:t>“</w:t>
      </w:r>
      <w:r w:rsidR="001F24F2" w:rsidRPr="00544866">
        <w:rPr>
          <w:rFonts w:ascii="Arial Narrow" w:hAnsi="Arial Narrow" w:cs="Arial"/>
          <w:sz w:val="24"/>
          <w:szCs w:val="24"/>
        </w:rPr>
        <w:t>Presta</w:t>
      </w:r>
      <w:r w:rsidR="00E3576C" w:rsidRPr="00544866">
        <w:rPr>
          <w:rFonts w:ascii="Arial Narrow" w:hAnsi="Arial Narrow" w:cs="Arial"/>
          <w:sz w:val="24"/>
          <w:szCs w:val="24"/>
        </w:rPr>
        <w:t>ción de</w:t>
      </w:r>
      <w:r w:rsidR="001F24F2" w:rsidRPr="00544866">
        <w:rPr>
          <w:rFonts w:ascii="Arial Narrow" w:hAnsi="Arial Narrow" w:cs="Arial"/>
          <w:sz w:val="24"/>
          <w:szCs w:val="24"/>
        </w:rPr>
        <w:t xml:space="preserve"> servicios profesionales para el apoyo en las acciones de acompañamiento, fortalecimiento, asistencia técnica, ejecución y seguimiento de los lineamientos establecidos para la gestión financiera y presupuestal del fondo local de salud y la red pública del </w:t>
      </w:r>
      <w:r w:rsidR="001F24F2" w:rsidRPr="00544866">
        <w:rPr>
          <w:rFonts w:ascii="Arial Narrow" w:hAnsi="Arial Narrow" w:cs="Arial"/>
          <w:sz w:val="24"/>
          <w:szCs w:val="24"/>
        </w:rPr>
        <w:lastRenderedPageBreak/>
        <w:t>municipio, para garantizar el adecuado y seguro manejo de las operaciones financieras y presupuestales necesarias para llevar a cabo los planes, programas y proyectos de la Secretaria de Salud y Seguridad Social, en el marco del proyecto mejoramiento de la gestión integral de la salud pública en el municipio de Pereira</w:t>
      </w:r>
      <w:r w:rsidR="00E3576C" w:rsidRPr="00544866">
        <w:rPr>
          <w:rFonts w:ascii="Arial Narrow" w:hAnsi="Arial Narrow" w:cs="Arial"/>
          <w:sz w:val="24"/>
          <w:szCs w:val="24"/>
        </w:rPr>
        <w:t>”</w:t>
      </w:r>
      <w:r w:rsidR="001F24F2" w:rsidRPr="00544866">
        <w:rPr>
          <w:rFonts w:ascii="Arial Narrow" w:hAnsi="Arial Narrow" w:cs="Arial"/>
          <w:sz w:val="24"/>
          <w:szCs w:val="24"/>
        </w:rPr>
        <w:t xml:space="preserve">. </w:t>
      </w:r>
      <w:r w:rsidRPr="00544866">
        <w:rPr>
          <w:rFonts w:ascii="Arial Narrow" w:hAnsi="Arial Narrow" w:cs="Arial"/>
          <w:sz w:val="24"/>
          <w:szCs w:val="24"/>
        </w:rPr>
        <w:t>toda vez que posee la formación y experiencia requerida para desarrollar el objeto a contratar, de conformidad con el perfil d</w:t>
      </w:r>
      <w:r w:rsidR="00966681" w:rsidRPr="00544866">
        <w:rPr>
          <w:rFonts w:ascii="Arial Narrow" w:hAnsi="Arial Narrow" w:cs="Arial"/>
          <w:sz w:val="24"/>
          <w:szCs w:val="24"/>
        </w:rPr>
        <w:t>efinido en los estudios previos; los que son acordes con los exigidos en las normas de contratación.</w:t>
      </w:r>
    </w:p>
    <w:p w:rsidR="00330392" w:rsidRPr="00544866" w:rsidRDefault="00330392" w:rsidP="00A94C9F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330392" w:rsidRPr="00544866" w:rsidRDefault="00330392" w:rsidP="00330392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CERTIFICACIÓN DE ANTECEDENTES:</w:t>
      </w:r>
      <w:r w:rsidRPr="00544866">
        <w:rPr>
          <w:rFonts w:ascii="Arial Narrow" w:hAnsi="Arial Narrow" w:cs="Arial"/>
          <w:sz w:val="24"/>
          <w:szCs w:val="24"/>
        </w:rPr>
        <w:t xml:space="preserve"> La Secretaria </w:t>
      </w:r>
      <w:r w:rsidR="001F24F2" w:rsidRPr="00544866">
        <w:rPr>
          <w:rFonts w:ascii="Arial Narrow" w:hAnsi="Arial Narrow" w:cs="Arial"/>
          <w:sz w:val="24"/>
          <w:szCs w:val="24"/>
        </w:rPr>
        <w:t>de Salud y Seguridad Social</w:t>
      </w:r>
      <w:r w:rsidRPr="00544866">
        <w:rPr>
          <w:rFonts w:ascii="Arial Narrow" w:hAnsi="Arial Narrow" w:cs="Arial"/>
          <w:sz w:val="24"/>
          <w:szCs w:val="24"/>
        </w:rPr>
        <w:t xml:space="preserve">del Municipio de Pereira, hace constar que </w:t>
      </w:r>
      <w:r w:rsidR="00DD03BC" w:rsidRPr="00544866">
        <w:rPr>
          <w:rFonts w:ascii="Arial Narrow" w:hAnsi="Arial Narrow" w:cs="Arial"/>
          <w:sz w:val="24"/>
          <w:szCs w:val="24"/>
        </w:rPr>
        <w:t>una vez consultados</w:t>
      </w:r>
      <w:r w:rsidR="00C36E9F" w:rsidRPr="00544866">
        <w:rPr>
          <w:rFonts w:ascii="Arial Narrow" w:hAnsi="Arial Narrow" w:cs="Arial"/>
          <w:sz w:val="24"/>
          <w:szCs w:val="24"/>
        </w:rPr>
        <w:t xml:space="preserve"> los antecedentes Judiciales, Fiscales y Disciplinarios</w:t>
      </w:r>
      <w:r w:rsidR="00463B31" w:rsidRPr="00544866">
        <w:rPr>
          <w:rFonts w:ascii="Arial Narrow" w:hAnsi="Arial Narrow" w:cs="Arial"/>
          <w:sz w:val="24"/>
          <w:szCs w:val="24"/>
        </w:rPr>
        <w:t xml:space="preserve"> del</w:t>
      </w:r>
      <w:r w:rsidR="00205C09" w:rsidRPr="00544866">
        <w:rPr>
          <w:rFonts w:ascii="Arial Narrow" w:hAnsi="Arial Narrow" w:cs="Arial"/>
          <w:sz w:val="24"/>
          <w:szCs w:val="24"/>
        </w:rPr>
        <w:t>proponente</w:t>
      </w:r>
      <w:r w:rsidR="00C36E9F" w:rsidRPr="00544866">
        <w:rPr>
          <w:rFonts w:ascii="Arial Narrow" w:hAnsi="Arial Narrow" w:cs="Arial"/>
          <w:color w:val="FF0000"/>
          <w:sz w:val="24"/>
          <w:szCs w:val="24"/>
        </w:rPr>
        <w:t>.</w:t>
      </w:r>
      <w:r w:rsidRPr="00544866">
        <w:rPr>
          <w:rFonts w:ascii="Arial Narrow" w:hAnsi="Arial Narrow" w:cs="Arial"/>
          <w:b/>
          <w:sz w:val="24"/>
          <w:szCs w:val="24"/>
        </w:rPr>
        <w:t>,</w:t>
      </w:r>
      <w:r w:rsidR="00C36E9F" w:rsidRPr="00544866">
        <w:rPr>
          <w:rFonts w:ascii="Arial Narrow" w:hAnsi="Arial Narrow" w:cs="Arial"/>
          <w:sz w:val="24"/>
          <w:szCs w:val="24"/>
        </w:rPr>
        <w:t>no se encontró ninguna imposibilidad o inhabilidad para contratar, lo que es acorde con las normas</w:t>
      </w:r>
      <w:r w:rsidR="00DD03BC" w:rsidRPr="00544866">
        <w:rPr>
          <w:rFonts w:ascii="Arial Narrow" w:hAnsi="Arial Narrow" w:cs="Arial"/>
          <w:sz w:val="24"/>
          <w:szCs w:val="24"/>
        </w:rPr>
        <w:t xml:space="preserve"> de contratación</w:t>
      </w:r>
      <w:r w:rsidR="00C36E9F" w:rsidRPr="00544866">
        <w:rPr>
          <w:rFonts w:ascii="Arial Narrow" w:hAnsi="Arial Narrow" w:cs="Arial"/>
          <w:sz w:val="24"/>
          <w:szCs w:val="24"/>
        </w:rPr>
        <w:t>.</w:t>
      </w:r>
    </w:p>
    <w:p w:rsidR="00C36E9F" w:rsidRPr="00544866" w:rsidRDefault="00C36E9F" w:rsidP="00330392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C36E9F" w:rsidRPr="00544866" w:rsidRDefault="00C36E9F" w:rsidP="00330392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 xml:space="preserve">Las </w:t>
      </w:r>
      <w:r w:rsidR="00DD03BC" w:rsidRPr="00544866">
        <w:rPr>
          <w:rFonts w:ascii="Arial Narrow" w:hAnsi="Arial Narrow" w:cs="Arial"/>
          <w:sz w:val="24"/>
          <w:szCs w:val="24"/>
        </w:rPr>
        <w:t>páginas</w:t>
      </w:r>
      <w:r w:rsidRPr="00544866">
        <w:rPr>
          <w:rFonts w:ascii="Arial Narrow" w:hAnsi="Arial Narrow" w:cs="Arial"/>
          <w:sz w:val="24"/>
          <w:szCs w:val="24"/>
        </w:rPr>
        <w:t xml:space="preserve"> web consultadas fueron:</w:t>
      </w:r>
    </w:p>
    <w:p w:rsidR="00C36E9F" w:rsidRPr="00544866" w:rsidRDefault="00C36E9F" w:rsidP="00330392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330392" w:rsidRPr="00544866" w:rsidRDefault="00330392" w:rsidP="00330392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 xml:space="preserve">ANTECEDENTES JUDICIALES </w:t>
      </w:r>
      <w:r w:rsidR="00C36E9F" w:rsidRPr="00544866">
        <w:rPr>
          <w:rFonts w:ascii="Arial Narrow" w:hAnsi="Arial Narrow" w:cs="Arial"/>
          <w:sz w:val="24"/>
          <w:szCs w:val="24"/>
          <w:shd w:val="clear" w:color="auto" w:fill="FFFFFF"/>
        </w:rPr>
        <w:t>https://</w:t>
      </w:r>
      <w:r w:rsidR="00C36E9F" w:rsidRPr="00544866">
        <w:rPr>
          <w:rFonts w:ascii="Arial Narrow" w:hAnsi="Arial Narrow" w:cs="Arial"/>
          <w:bCs/>
          <w:sz w:val="24"/>
          <w:szCs w:val="24"/>
          <w:shd w:val="clear" w:color="auto" w:fill="FFFFFF"/>
        </w:rPr>
        <w:t>antecedentes</w:t>
      </w:r>
      <w:r w:rsidR="00C36E9F" w:rsidRPr="00544866">
        <w:rPr>
          <w:rFonts w:ascii="Arial Narrow" w:hAnsi="Arial Narrow" w:cs="Arial"/>
          <w:sz w:val="24"/>
          <w:szCs w:val="24"/>
          <w:shd w:val="clear" w:color="auto" w:fill="FFFFFF"/>
        </w:rPr>
        <w:t>.policia.gov.co:</w:t>
      </w:r>
    </w:p>
    <w:p w:rsidR="00330392" w:rsidRPr="00544866" w:rsidRDefault="00330392" w:rsidP="00330392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ANTECEDENTES FISCALES</w:t>
      </w:r>
      <w:r w:rsidR="00C36E9F" w:rsidRPr="00544866">
        <w:rPr>
          <w:rFonts w:ascii="Arial Narrow" w:hAnsi="Arial Narrow" w:cs="Arial"/>
          <w:sz w:val="24"/>
          <w:szCs w:val="24"/>
        </w:rPr>
        <w:t xml:space="preserve">: </w:t>
      </w:r>
      <w:r w:rsidR="00C36E9F" w:rsidRPr="00544866">
        <w:rPr>
          <w:rFonts w:ascii="Arial Narrow" w:hAnsi="Arial Narrow" w:cs="Arial"/>
          <w:sz w:val="24"/>
          <w:szCs w:val="24"/>
          <w:shd w:val="clear" w:color="auto" w:fill="FFFFFF"/>
        </w:rPr>
        <w:t>www.contraloriagen.gov.co</w:t>
      </w:r>
    </w:p>
    <w:p w:rsidR="00330392" w:rsidRPr="00544866" w:rsidRDefault="00330392" w:rsidP="00330392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544866">
        <w:rPr>
          <w:rFonts w:ascii="Arial Narrow" w:hAnsi="Arial Narrow" w:cs="Arial"/>
          <w:sz w:val="24"/>
          <w:szCs w:val="24"/>
        </w:rPr>
        <w:t xml:space="preserve">ANTECEDENTES </w:t>
      </w:r>
      <w:r w:rsidR="00C36E9F" w:rsidRPr="00544866">
        <w:rPr>
          <w:rFonts w:ascii="Arial Narrow" w:hAnsi="Arial Narrow" w:cs="Arial"/>
          <w:sz w:val="24"/>
          <w:szCs w:val="24"/>
        </w:rPr>
        <w:t xml:space="preserve">DISCIPLINARIOS: </w:t>
      </w:r>
      <w:hyperlink r:id="rId8" w:history="1">
        <w:r w:rsidR="005B101F" w:rsidRPr="00544866">
          <w:rPr>
            <w:rStyle w:val="Hipervnculo"/>
            <w:rFonts w:ascii="Arial Narrow" w:hAnsi="Arial Narrow" w:cs="Arial"/>
            <w:sz w:val="24"/>
            <w:szCs w:val="24"/>
            <w:shd w:val="clear" w:color="auto" w:fill="FFFFFF"/>
          </w:rPr>
          <w:t>www.procuraduria.gov.co/</w:t>
        </w:r>
      </w:hyperlink>
    </w:p>
    <w:p w:rsidR="005B101F" w:rsidRPr="00544866" w:rsidRDefault="008D7438" w:rsidP="00330392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544866">
        <w:rPr>
          <w:rFonts w:ascii="Arial Narrow" w:hAnsi="Arial Narrow" w:cs="Arial"/>
          <w:sz w:val="24"/>
          <w:szCs w:val="24"/>
          <w:shd w:val="clear" w:color="auto" w:fill="FFFFFF"/>
        </w:rPr>
        <w:t>ANTECEDENTES DISCIPLINARIOS de la Junta Central de Contadores.  www.jcc.gov.co</w:t>
      </w:r>
    </w:p>
    <w:p w:rsidR="00DB5317" w:rsidRPr="00544866" w:rsidRDefault="00DB5317" w:rsidP="00850CB4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</w:p>
    <w:p w:rsidR="00850CB4" w:rsidRPr="00544866" w:rsidRDefault="00850CB4" w:rsidP="00850CB4">
      <w:pPr>
        <w:numPr>
          <w:ilvl w:val="0"/>
          <w:numId w:val="25"/>
        </w:numPr>
        <w:ind w:left="284" w:firstLine="0"/>
        <w:jc w:val="both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ANALISIS TÉCNICO Y ECONOMICO</w:t>
      </w:r>
    </w:p>
    <w:p w:rsidR="00850CB4" w:rsidRPr="00544866" w:rsidRDefault="00850CB4" w:rsidP="00850CB4">
      <w:pPr>
        <w:ind w:left="284"/>
        <w:jc w:val="both"/>
        <w:rPr>
          <w:rFonts w:ascii="Arial Narrow" w:hAnsi="Arial Narrow" w:cs="Arial"/>
          <w:b/>
          <w:sz w:val="24"/>
          <w:szCs w:val="24"/>
        </w:rPr>
      </w:pPr>
    </w:p>
    <w:p w:rsidR="00850CB4" w:rsidRPr="00544866" w:rsidRDefault="00850CB4" w:rsidP="00850CB4">
      <w:pPr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Para la realización de la actividad ya descrita,</w:t>
      </w:r>
      <w:r w:rsidR="00306E37" w:rsidRPr="00544866">
        <w:rPr>
          <w:rFonts w:ascii="Arial Narrow" w:hAnsi="Arial Narrow" w:cs="Arial"/>
          <w:b/>
          <w:sz w:val="24"/>
          <w:szCs w:val="24"/>
        </w:rPr>
        <w:t>GLORIA PATRICIA ARICAPA GRAJALES</w:t>
      </w:r>
      <w:r w:rsidR="00F44EEA" w:rsidRPr="00544866">
        <w:rPr>
          <w:rFonts w:ascii="Arial Narrow" w:hAnsi="Arial Narrow" w:cs="Arial"/>
          <w:b/>
          <w:sz w:val="24"/>
          <w:szCs w:val="24"/>
        </w:rPr>
        <w:t>,</w:t>
      </w:r>
      <w:r w:rsidR="00F44EEA" w:rsidRPr="00544866">
        <w:rPr>
          <w:rFonts w:ascii="Arial Narrow" w:hAnsi="Arial Narrow" w:cs="Arial"/>
          <w:sz w:val="24"/>
          <w:szCs w:val="24"/>
        </w:rPr>
        <w:t xml:space="preserve"> p</w:t>
      </w:r>
      <w:r w:rsidRPr="00544866">
        <w:rPr>
          <w:rFonts w:ascii="Arial Narrow" w:hAnsi="Arial Narrow" w:cs="Arial"/>
          <w:sz w:val="24"/>
          <w:szCs w:val="24"/>
        </w:rPr>
        <w:t>resentó propuesta por valor de</w:t>
      </w:r>
      <w:r w:rsidR="00AD4FC1">
        <w:rPr>
          <w:rFonts w:ascii="Arial Narrow" w:hAnsi="Arial Narrow" w:cs="Arial"/>
          <w:sz w:val="24"/>
          <w:szCs w:val="24"/>
        </w:rPr>
        <w:t>$29.951.328</w:t>
      </w:r>
      <w:r w:rsidR="006278F9">
        <w:rPr>
          <w:rFonts w:ascii="Arial Narrow" w:hAnsi="Arial Narrow" w:cs="Arial"/>
          <w:sz w:val="24"/>
          <w:szCs w:val="24"/>
        </w:rPr>
        <w:t>.00</w:t>
      </w:r>
      <w:r w:rsidRPr="00544866">
        <w:rPr>
          <w:rStyle w:val="CarCar0"/>
          <w:rFonts w:ascii="Arial Narrow" w:hAnsi="Arial Narrow" w:cs="Arial"/>
          <w:sz w:val="24"/>
          <w:szCs w:val="24"/>
        </w:rPr>
        <w:t xml:space="preserve">, </w:t>
      </w:r>
      <w:r w:rsidR="00B974A2" w:rsidRPr="00544866">
        <w:rPr>
          <w:rFonts w:ascii="Arial Narrow" w:hAnsi="Arial Narrow" w:cs="Arial"/>
          <w:sz w:val="24"/>
          <w:szCs w:val="24"/>
        </w:rPr>
        <w:t xml:space="preserve">para un periodo de </w:t>
      </w:r>
      <w:r w:rsidR="00AD4FC1">
        <w:rPr>
          <w:rFonts w:ascii="Arial Narrow" w:hAnsi="Arial Narrow" w:cs="Arial"/>
          <w:sz w:val="24"/>
          <w:szCs w:val="24"/>
        </w:rPr>
        <w:t>Ocho</w:t>
      </w:r>
      <w:r w:rsidR="006278F9">
        <w:rPr>
          <w:rFonts w:ascii="Arial Narrow" w:hAnsi="Arial Narrow" w:cs="Arial"/>
          <w:sz w:val="24"/>
          <w:szCs w:val="24"/>
        </w:rPr>
        <w:t xml:space="preserve"> (0</w:t>
      </w:r>
      <w:r w:rsidR="00AD4FC1">
        <w:rPr>
          <w:rFonts w:ascii="Arial Narrow" w:hAnsi="Arial Narrow" w:cs="Arial"/>
          <w:sz w:val="24"/>
          <w:szCs w:val="24"/>
        </w:rPr>
        <w:t>8</w:t>
      </w:r>
      <w:r w:rsidR="006278F9">
        <w:rPr>
          <w:rFonts w:ascii="Arial Narrow" w:hAnsi="Arial Narrow" w:cs="Arial"/>
          <w:sz w:val="24"/>
          <w:szCs w:val="24"/>
        </w:rPr>
        <w:t>)</w:t>
      </w:r>
      <w:r w:rsidR="00544866" w:rsidRPr="00544866">
        <w:rPr>
          <w:rFonts w:ascii="Arial Narrow" w:hAnsi="Arial Narrow" w:cs="Arial"/>
          <w:sz w:val="24"/>
          <w:szCs w:val="24"/>
        </w:rPr>
        <w:t xml:space="preserve"> meses</w:t>
      </w:r>
      <w:r w:rsidRPr="00544866">
        <w:rPr>
          <w:rFonts w:ascii="Arial Narrow" w:hAnsi="Arial Narrow" w:cs="Arial"/>
          <w:sz w:val="24"/>
          <w:szCs w:val="24"/>
        </w:rPr>
        <w:t xml:space="preserve">, la cual una vez analizada con su correspondiente Hoja de Vida, se concluye que cumple con los requisitos exigidos para la contratación teniendo en cuenta que </w:t>
      </w:r>
      <w:r w:rsidRPr="00544866">
        <w:rPr>
          <w:rStyle w:val="CarCar0"/>
          <w:rFonts w:ascii="Arial Narrow" w:hAnsi="Arial Narrow" w:cs="Arial"/>
          <w:b w:val="0"/>
          <w:sz w:val="24"/>
          <w:szCs w:val="24"/>
        </w:rPr>
        <w:t>dicho valor</w:t>
      </w:r>
      <w:r w:rsidR="00300482" w:rsidRPr="00544866">
        <w:rPr>
          <w:rStyle w:val="CarCar0"/>
          <w:rFonts w:ascii="Arial Narrow" w:hAnsi="Arial Narrow" w:cs="Arial"/>
          <w:b w:val="0"/>
          <w:sz w:val="24"/>
          <w:szCs w:val="24"/>
        </w:rPr>
        <w:t>,</w:t>
      </w:r>
      <w:r w:rsidRPr="00544866">
        <w:rPr>
          <w:rStyle w:val="CarCar0"/>
          <w:rFonts w:ascii="Arial Narrow" w:hAnsi="Arial Narrow" w:cs="Arial"/>
          <w:b w:val="0"/>
          <w:sz w:val="24"/>
          <w:szCs w:val="24"/>
        </w:rPr>
        <w:t xml:space="preserve"> se ajusta al presupuesto oficial fijado por el Municipio de Pereira en los</w:t>
      </w:r>
      <w:r w:rsidRPr="00544866">
        <w:rPr>
          <w:rFonts w:ascii="Arial Narrow" w:hAnsi="Arial Narrow" w:cs="Arial"/>
          <w:sz w:val="24"/>
          <w:szCs w:val="24"/>
        </w:rPr>
        <w:t xml:space="preserve"> estudios previos.</w:t>
      </w:r>
    </w:p>
    <w:p w:rsidR="00DB5317" w:rsidRPr="00544866" w:rsidRDefault="00DB5317" w:rsidP="00736167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850CB4" w:rsidRPr="00544866" w:rsidRDefault="00850CB4" w:rsidP="00850CB4">
      <w:pPr>
        <w:numPr>
          <w:ilvl w:val="0"/>
          <w:numId w:val="25"/>
        </w:numPr>
        <w:ind w:left="284" w:firstLine="0"/>
        <w:jc w:val="both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DISPONIBILIDAD DE RECURSOS:</w:t>
      </w:r>
    </w:p>
    <w:p w:rsidR="00850CB4" w:rsidRPr="00544866" w:rsidRDefault="00850CB4" w:rsidP="00850CB4">
      <w:pPr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</w:p>
    <w:p w:rsidR="00850CB4" w:rsidRPr="00544866" w:rsidRDefault="00850CB4" w:rsidP="00850CB4">
      <w:pPr>
        <w:pStyle w:val="MINUTAS"/>
        <w:spacing w:before="0"/>
        <w:ind w:left="0" w:right="0" w:firstLine="0"/>
        <w:rPr>
          <w:rFonts w:ascii="Arial Narrow" w:hAnsi="Arial Narrow" w:cs="Arial"/>
          <w:sz w:val="24"/>
          <w:szCs w:val="24"/>
          <w:lang w:val="es-MX"/>
        </w:rPr>
      </w:pPr>
      <w:r w:rsidRPr="00544866">
        <w:rPr>
          <w:rFonts w:ascii="Arial Narrow" w:hAnsi="Arial Narrow" w:cs="Arial"/>
          <w:sz w:val="24"/>
          <w:szCs w:val="24"/>
        </w:rPr>
        <w:t>Para la presente contratación el Municipio de Pereira cuentacon</w:t>
      </w:r>
      <w:r w:rsidRPr="00544866">
        <w:rPr>
          <w:rFonts w:ascii="Arial Narrow" w:hAnsi="Arial Narrow" w:cs="Arial"/>
          <w:sz w:val="24"/>
          <w:szCs w:val="24"/>
          <w:lang w:val="es-MX"/>
        </w:rPr>
        <w:t xml:space="preserve"> el </w:t>
      </w:r>
      <w:r w:rsidR="00333F43" w:rsidRPr="00544866">
        <w:rPr>
          <w:rFonts w:ascii="Arial Narrow" w:hAnsi="Arial Narrow" w:cs="Arial"/>
          <w:color w:val="000000"/>
          <w:sz w:val="24"/>
          <w:szCs w:val="24"/>
        </w:rPr>
        <w:t>certificado</w:t>
      </w:r>
      <w:r w:rsidRPr="00544866">
        <w:rPr>
          <w:rFonts w:ascii="Arial Narrow" w:hAnsi="Arial Narrow" w:cs="Arial"/>
          <w:color w:val="000000"/>
          <w:sz w:val="24"/>
          <w:szCs w:val="24"/>
        </w:rPr>
        <w:t xml:space="preserve"> de Disponibilidad </w:t>
      </w:r>
      <w:r w:rsidRPr="00544866">
        <w:rPr>
          <w:rFonts w:ascii="Arial Narrow" w:hAnsi="Arial Narrow" w:cs="Arial"/>
          <w:sz w:val="24"/>
          <w:szCs w:val="24"/>
        </w:rPr>
        <w:t xml:space="preserve">Presupuestal No </w:t>
      </w:r>
      <w:r w:rsidR="00AD4FC1">
        <w:rPr>
          <w:rFonts w:ascii="Arial Narrow" w:hAnsi="Arial Narrow" w:cs="Arial"/>
          <w:sz w:val="24"/>
          <w:szCs w:val="24"/>
        </w:rPr>
        <w:t>157</w:t>
      </w:r>
      <w:r w:rsidRPr="00544866">
        <w:rPr>
          <w:rFonts w:ascii="Arial Narrow" w:hAnsi="Arial Narrow" w:cs="Arial"/>
          <w:sz w:val="24"/>
          <w:szCs w:val="24"/>
        </w:rPr>
        <w:t>de</w:t>
      </w:r>
      <w:r w:rsidR="00E77FD4" w:rsidRPr="00544866">
        <w:rPr>
          <w:rFonts w:ascii="Arial Narrow" w:hAnsi="Arial Narrow" w:cs="Arial"/>
          <w:sz w:val="24"/>
          <w:szCs w:val="24"/>
        </w:rPr>
        <w:t xml:space="preserve">l </w:t>
      </w:r>
      <w:r w:rsidR="00AD4FC1">
        <w:rPr>
          <w:rFonts w:ascii="Arial Narrow" w:hAnsi="Arial Narrow" w:cs="Arial"/>
          <w:sz w:val="24"/>
          <w:szCs w:val="24"/>
        </w:rPr>
        <w:t>04</w:t>
      </w:r>
      <w:r w:rsidR="00E77FD4" w:rsidRPr="00544866">
        <w:rPr>
          <w:rFonts w:ascii="Arial Narrow" w:hAnsi="Arial Narrow" w:cs="Arial"/>
          <w:sz w:val="24"/>
          <w:szCs w:val="24"/>
        </w:rPr>
        <w:t xml:space="preserve"> de </w:t>
      </w:r>
      <w:r w:rsidR="00AD4FC1">
        <w:rPr>
          <w:rFonts w:ascii="Arial Narrow" w:hAnsi="Arial Narrow" w:cs="Arial"/>
          <w:sz w:val="24"/>
          <w:szCs w:val="24"/>
        </w:rPr>
        <w:t>Enero</w:t>
      </w:r>
      <w:r w:rsidR="00E77FD4" w:rsidRPr="00544866">
        <w:rPr>
          <w:rFonts w:ascii="Arial Narrow" w:hAnsi="Arial Narrow" w:cs="Arial"/>
          <w:sz w:val="24"/>
          <w:szCs w:val="24"/>
        </w:rPr>
        <w:t xml:space="preserve"> de 201</w:t>
      </w:r>
      <w:r w:rsidR="00AD4FC1">
        <w:rPr>
          <w:rFonts w:ascii="Arial Narrow" w:hAnsi="Arial Narrow" w:cs="Arial"/>
          <w:sz w:val="24"/>
          <w:szCs w:val="24"/>
        </w:rPr>
        <w:t>7</w:t>
      </w:r>
      <w:r w:rsidRPr="00544866">
        <w:rPr>
          <w:rFonts w:ascii="Arial Narrow" w:hAnsi="Arial Narrow" w:cs="Arial"/>
          <w:sz w:val="24"/>
          <w:szCs w:val="24"/>
        </w:rPr>
        <w:t>, expedido por el Subsecretario de Hacienda</w:t>
      </w:r>
      <w:r w:rsidR="003D766C" w:rsidRPr="00544866">
        <w:rPr>
          <w:rFonts w:ascii="Arial Narrow" w:hAnsi="Arial Narrow" w:cs="Arial"/>
          <w:sz w:val="24"/>
          <w:szCs w:val="24"/>
          <w:lang w:val="es-MX"/>
        </w:rPr>
        <w:t xml:space="preserve"> correspondiente a la vigencia fiscal 20</w:t>
      </w:r>
      <w:r w:rsidR="00E77FD4" w:rsidRPr="00544866">
        <w:rPr>
          <w:rFonts w:ascii="Arial Narrow" w:hAnsi="Arial Narrow" w:cs="Arial"/>
          <w:sz w:val="24"/>
          <w:szCs w:val="24"/>
          <w:lang w:val="es-MX"/>
        </w:rPr>
        <w:t>1</w:t>
      </w:r>
      <w:r w:rsidR="00AD4FC1">
        <w:rPr>
          <w:rFonts w:ascii="Arial Narrow" w:hAnsi="Arial Narrow" w:cs="Arial"/>
          <w:sz w:val="24"/>
          <w:szCs w:val="24"/>
          <w:lang w:val="es-MX"/>
        </w:rPr>
        <w:t>7</w:t>
      </w:r>
    </w:p>
    <w:p w:rsidR="00067DD6" w:rsidRPr="00544866" w:rsidRDefault="00067DD6" w:rsidP="00850CB4">
      <w:pPr>
        <w:pStyle w:val="MINUTAS"/>
        <w:spacing w:before="0"/>
        <w:ind w:left="0" w:right="0" w:firstLine="0"/>
        <w:rPr>
          <w:rFonts w:ascii="Arial Narrow" w:hAnsi="Arial Narrow" w:cs="Arial"/>
          <w:sz w:val="24"/>
          <w:szCs w:val="24"/>
          <w:lang w:val="es-MX"/>
        </w:rPr>
      </w:pPr>
    </w:p>
    <w:p w:rsidR="00850CB4" w:rsidRPr="00544866" w:rsidRDefault="002A719E" w:rsidP="006E5854">
      <w:pPr>
        <w:pStyle w:val="WW-NormalWeb"/>
        <w:numPr>
          <w:ilvl w:val="0"/>
          <w:numId w:val="25"/>
        </w:numPr>
        <w:spacing w:before="0"/>
        <w:ind w:right="17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>CONCLUSIÓN</w:t>
      </w:r>
      <w:r w:rsidR="00850CB4" w:rsidRPr="00544866">
        <w:rPr>
          <w:rFonts w:ascii="Arial Narrow" w:hAnsi="Arial Narrow" w:cs="Arial"/>
          <w:b/>
          <w:sz w:val="24"/>
          <w:szCs w:val="24"/>
        </w:rPr>
        <w:t>:</w:t>
      </w:r>
    </w:p>
    <w:p w:rsidR="00850CB4" w:rsidRPr="00544866" w:rsidRDefault="00306E37" w:rsidP="00306E37">
      <w:pPr>
        <w:pStyle w:val="WW-NormalWeb"/>
        <w:tabs>
          <w:tab w:val="left" w:pos="1740"/>
        </w:tabs>
        <w:spacing w:before="0"/>
        <w:ind w:left="284" w:right="17"/>
        <w:rPr>
          <w:rFonts w:ascii="Arial Narrow" w:hAnsi="Arial Narrow" w:cs="Arial"/>
          <w:b/>
          <w:sz w:val="24"/>
          <w:szCs w:val="24"/>
        </w:rPr>
      </w:pPr>
      <w:r w:rsidRPr="00544866">
        <w:rPr>
          <w:rFonts w:ascii="Arial Narrow" w:hAnsi="Arial Narrow" w:cs="Arial"/>
          <w:b/>
          <w:sz w:val="24"/>
          <w:szCs w:val="24"/>
        </w:rPr>
        <w:tab/>
      </w:r>
    </w:p>
    <w:p w:rsidR="00850CB4" w:rsidRPr="00544866" w:rsidRDefault="002A719E" w:rsidP="00850CB4">
      <w:pPr>
        <w:pStyle w:val="WW-NormalWeb"/>
        <w:spacing w:before="0"/>
        <w:ind w:right="17"/>
        <w:rPr>
          <w:rFonts w:ascii="Arial Narrow" w:hAnsi="Arial Narrow" w:cs="Arial"/>
          <w:sz w:val="24"/>
          <w:szCs w:val="24"/>
        </w:rPr>
      </w:pPr>
      <w:r w:rsidRPr="00544866">
        <w:rPr>
          <w:rFonts w:ascii="Arial Narrow" w:hAnsi="Arial Narrow" w:cs="Arial"/>
          <w:sz w:val="24"/>
          <w:szCs w:val="24"/>
        </w:rPr>
        <w:t>De acuerdo con lo anteriormente expuesto</w:t>
      </w:r>
      <w:r w:rsidR="00300482" w:rsidRPr="00544866">
        <w:rPr>
          <w:rFonts w:ascii="Arial Narrow" w:hAnsi="Arial Narrow" w:cs="Arial"/>
          <w:sz w:val="24"/>
          <w:szCs w:val="24"/>
        </w:rPr>
        <w:t xml:space="preserve">, </w:t>
      </w:r>
      <w:r w:rsidRPr="00544866">
        <w:rPr>
          <w:rFonts w:ascii="Arial Narrow" w:hAnsi="Arial Narrow" w:cs="Arial"/>
          <w:sz w:val="24"/>
          <w:szCs w:val="24"/>
        </w:rPr>
        <w:t xml:space="preserve">es viable celebrar el contrato de prestación de servicios </w:t>
      </w:r>
      <w:r w:rsidR="00FC6B8E" w:rsidRPr="00544866">
        <w:rPr>
          <w:rFonts w:ascii="Arial Narrow" w:hAnsi="Arial Narrow" w:cs="Arial"/>
          <w:sz w:val="24"/>
          <w:szCs w:val="24"/>
        </w:rPr>
        <w:t>profesionales</w:t>
      </w:r>
      <w:r w:rsidR="00B974A2" w:rsidRPr="00544866">
        <w:rPr>
          <w:rFonts w:ascii="Arial Narrow" w:hAnsi="Arial Narrow" w:cs="Arial"/>
          <w:sz w:val="24"/>
          <w:szCs w:val="24"/>
        </w:rPr>
        <w:t xml:space="preserve">con </w:t>
      </w:r>
      <w:r w:rsidR="00306E37" w:rsidRPr="00544866">
        <w:rPr>
          <w:rFonts w:ascii="Arial Narrow" w:hAnsi="Arial Narrow" w:cs="Arial"/>
          <w:sz w:val="24"/>
          <w:szCs w:val="24"/>
        </w:rPr>
        <w:t>GLORIA PATRICIA ARICAPA GRAJALES</w:t>
      </w:r>
      <w:r w:rsidR="009D5818" w:rsidRPr="00544866">
        <w:rPr>
          <w:rFonts w:ascii="Arial Narrow" w:hAnsi="Arial Narrow" w:cs="Arial"/>
          <w:b/>
          <w:sz w:val="24"/>
          <w:szCs w:val="24"/>
        </w:rPr>
        <w:t>,</w:t>
      </w:r>
      <w:r w:rsidR="0014129A" w:rsidRPr="00544866">
        <w:rPr>
          <w:rFonts w:ascii="Arial Narrow" w:hAnsi="Arial Narrow" w:cs="Arial"/>
          <w:sz w:val="24"/>
          <w:szCs w:val="24"/>
        </w:rPr>
        <w:t xml:space="preserve"> identificado</w:t>
      </w:r>
      <w:r w:rsidR="009D5818" w:rsidRPr="00544866">
        <w:rPr>
          <w:rFonts w:ascii="Arial Narrow" w:hAnsi="Arial Narrow" w:cs="Arial"/>
          <w:sz w:val="24"/>
          <w:szCs w:val="24"/>
        </w:rPr>
        <w:t xml:space="preserve"> con la cédula de ciudadanía número </w:t>
      </w:r>
      <w:r w:rsidR="00306E37" w:rsidRPr="00544866">
        <w:rPr>
          <w:rFonts w:ascii="Arial Narrow" w:hAnsi="Arial Narrow" w:cs="Arial"/>
          <w:sz w:val="24"/>
          <w:szCs w:val="24"/>
        </w:rPr>
        <w:t>42</w:t>
      </w:r>
      <w:r w:rsidR="00544866" w:rsidRPr="00544866">
        <w:rPr>
          <w:rFonts w:ascii="Arial Narrow" w:hAnsi="Arial Narrow" w:cs="Arial"/>
          <w:sz w:val="24"/>
          <w:szCs w:val="24"/>
        </w:rPr>
        <w:t>.</w:t>
      </w:r>
      <w:r w:rsidR="00306E37" w:rsidRPr="00544866">
        <w:rPr>
          <w:rFonts w:ascii="Arial Narrow" w:hAnsi="Arial Narrow" w:cs="Arial"/>
          <w:sz w:val="24"/>
          <w:szCs w:val="24"/>
        </w:rPr>
        <w:t>104</w:t>
      </w:r>
      <w:r w:rsidR="00544866" w:rsidRPr="00544866">
        <w:rPr>
          <w:rFonts w:ascii="Arial Narrow" w:hAnsi="Arial Narrow" w:cs="Arial"/>
          <w:sz w:val="24"/>
          <w:szCs w:val="24"/>
        </w:rPr>
        <w:t>.</w:t>
      </w:r>
      <w:r w:rsidR="00306E37" w:rsidRPr="00544866">
        <w:rPr>
          <w:rFonts w:ascii="Arial Narrow" w:hAnsi="Arial Narrow" w:cs="Arial"/>
          <w:sz w:val="24"/>
          <w:szCs w:val="24"/>
        </w:rPr>
        <w:t>825</w:t>
      </w:r>
      <w:r w:rsidR="009D5818" w:rsidRPr="00544866">
        <w:rPr>
          <w:rFonts w:ascii="Arial Narrow" w:hAnsi="Arial Narrow" w:cs="Arial"/>
          <w:sz w:val="24"/>
          <w:szCs w:val="24"/>
        </w:rPr>
        <w:t xml:space="preserve"> expedida en </w:t>
      </w:r>
      <w:r w:rsidR="00306E37" w:rsidRPr="00544866">
        <w:rPr>
          <w:rFonts w:ascii="Arial Narrow" w:hAnsi="Arial Narrow" w:cs="Arial"/>
          <w:sz w:val="24"/>
          <w:szCs w:val="24"/>
        </w:rPr>
        <w:t>Pereira</w:t>
      </w:r>
      <w:r w:rsidR="00850CB4" w:rsidRPr="00544866">
        <w:rPr>
          <w:rFonts w:ascii="Arial Narrow" w:hAnsi="Arial Narrow" w:cs="Arial"/>
          <w:sz w:val="24"/>
          <w:szCs w:val="24"/>
        </w:rPr>
        <w:t>, por v</w:t>
      </w:r>
      <w:r w:rsidR="002F763B" w:rsidRPr="00544866">
        <w:rPr>
          <w:rFonts w:ascii="Arial Narrow" w:hAnsi="Arial Narrow" w:cs="Arial"/>
          <w:sz w:val="24"/>
          <w:szCs w:val="24"/>
        </w:rPr>
        <w:t xml:space="preserve">alor de </w:t>
      </w:r>
      <w:r w:rsidR="00AD4FC1">
        <w:rPr>
          <w:rFonts w:ascii="Arial Narrow" w:hAnsi="Arial Narrow" w:cs="Arial"/>
          <w:sz w:val="24"/>
          <w:szCs w:val="24"/>
        </w:rPr>
        <w:t>$29.951.328.00</w:t>
      </w:r>
      <w:r w:rsidR="00E77FD4" w:rsidRPr="00544866">
        <w:rPr>
          <w:rStyle w:val="CarCar0"/>
          <w:rFonts w:ascii="Arial Narrow" w:hAnsi="Arial Narrow" w:cs="Arial"/>
          <w:b w:val="0"/>
          <w:color w:val="auto"/>
          <w:sz w:val="24"/>
          <w:szCs w:val="24"/>
        </w:rPr>
        <w:t xml:space="preserve">, por el periodo de </w:t>
      </w:r>
      <w:r w:rsidR="00AD4FC1">
        <w:rPr>
          <w:rStyle w:val="CarCar0"/>
          <w:rFonts w:ascii="Arial Narrow" w:hAnsi="Arial Narrow" w:cs="Arial"/>
          <w:b w:val="0"/>
          <w:color w:val="auto"/>
          <w:sz w:val="24"/>
          <w:szCs w:val="24"/>
        </w:rPr>
        <w:t>Ocho</w:t>
      </w:r>
      <w:r w:rsidR="006278F9">
        <w:rPr>
          <w:rStyle w:val="CarCar0"/>
          <w:rFonts w:ascii="Arial Narrow" w:hAnsi="Arial Narrow" w:cs="Arial"/>
          <w:b w:val="0"/>
          <w:color w:val="auto"/>
          <w:sz w:val="24"/>
          <w:szCs w:val="24"/>
        </w:rPr>
        <w:t xml:space="preserve"> (0</w:t>
      </w:r>
      <w:r w:rsidR="00AD4FC1">
        <w:rPr>
          <w:rStyle w:val="CarCar0"/>
          <w:rFonts w:ascii="Arial Narrow" w:hAnsi="Arial Narrow" w:cs="Arial"/>
          <w:b w:val="0"/>
          <w:color w:val="auto"/>
          <w:sz w:val="24"/>
          <w:szCs w:val="24"/>
        </w:rPr>
        <w:t>8</w:t>
      </w:r>
      <w:r w:rsidR="006278F9">
        <w:rPr>
          <w:rStyle w:val="CarCar0"/>
          <w:rFonts w:ascii="Arial Narrow" w:hAnsi="Arial Narrow" w:cs="Arial"/>
          <w:b w:val="0"/>
          <w:color w:val="auto"/>
          <w:sz w:val="24"/>
          <w:szCs w:val="24"/>
        </w:rPr>
        <w:t>)</w:t>
      </w:r>
      <w:r w:rsidR="00544866" w:rsidRPr="00544866">
        <w:rPr>
          <w:rStyle w:val="CarCar0"/>
          <w:rFonts w:ascii="Arial Narrow" w:hAnsi="Arial Narrow" w:cs="Arial"/>
          <w:b w:val="0"/>
          <w:color w:val="auto"/>
          <w:sz w:val="24"/>
          <w:szCs w:val="24"/>
        </w:rPr>
        <w:t xml:space="preserve"> meses</w:t>
      </w:r>
      <w:r w:rsidR="00850CB4" w:rsidRPr="00544866">
        <w:rPr>
          <w:rFonts w:ascii="Arial Narrow" w:hAnsi="Arial Narrow" w:cs="Arial"/>
          <w:sz w:val="24"/>
          <w:szCs w:val="24"/>
        </w:rPr>
        <w:t>, quien cumple con todos los requisitos exigidos para esta contratación en el Estudio Previo.</w:t>
      </w:r>
    </w:p>
    <w:p w:rsidR="00850CB4" w:rsidRDefault="00850CB4" w:rsidP="00850CB4">
      <w:pPr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544866" w:rsidRDefault="00544866" w:rsidP="00850CB4">
      <w:pPr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544866" w:rsidRPr="00544866" w:rsidRDefault="00544866" w:rsidP="00850CB4">
      <w:pPr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DB5317" w:rsidRPr="00544866" w:rsidRDefault="00850CB4" w:rsidP="0098624A">
      <w:pPr>
        <w:tabs>
          <w:tab w:val="left" w:pos="3735"/>
        </w:tabs>
        <w:rPr>
          <w:rFonts w:ascii="Arial Narrow" w:hAnsi="Arial Narrow" w:cs="Arial"/>
          <w:color w:val="000000"/>
          <w:sz w:val="24"/>
          <w:szCs w:val="24"/>
        </w:rPr>
      </w:pPr>
      <w:r w:rsidRPr="00544866">
        <w:rPr>
          <w:rFonts w:ascii="Arial Narrow" w:hAnsi="Arial Narrow" w:cs="Arial"/>
          <w:color w:val="000000"/>
          <w:sz w:val="24"/>
          <w:szCs w:val="24"/>
        </w:rPr>
        <w:t>Cordialmente,</w:t>
      </w:r>
    </w:p>
    <w:p w:rsidR="007A1424" w:rsidRPr="00544866" w:rsidRDefault="007A1424" w:rsidP="0098624A">
      <w:pPr>
        <w:tabs>
          <w:tab w:val="left" w:pos="3735"/>
        </w:tabs>
        <w:rPr>
          <w:rFonts w:ascii="Arial Narrow" w:hAnsi="Arial Narrow" w:cs="Arial"/>
          <w:color w:val="000000"/>
          <w:sz w:val="24"/>
          <w:szCs w:val="24"/>
        </w:rPr>
      </w:pPr>
    </w:p>
    <w:p w:rsidR="00306E37" w:rsidRPr="00544866" w:rsidRDefault="00306E37" w:rsidP="0098624A">
      <w:pPr>
        <w:tabs>
          <w:tab w:val="left" w:pos="3735"/>
        </w:tabs>
        <w:rPr>
          <w:rFonts w:ascii="Arial Narrow" w:hAnsi="Arial Narrow" w:cs="Arial"/>
          <w:color w:val="000000"/>
          <w:sz w:val="24"/>
          <w:szCs w:val="24"/>
        </w:rPr>
      </w:pPr>
    </w:p>
    <w:p w:rsidR="00306E37" w:rsidRPr="00544866" w:rsidRDefault="00306E37" w:rsidP="0098624A">
      <w:pPr>
        <w:tabs>
          <w:tab w:val="left" w:pos="3735"/>
        </w:tabs>
        <w:rPr>
          <w:rFonts w:ascii="Arial Narrow" w:hAnsi="Arial Narrow" w:cs="Arial"/>
          <w:color w:val="000000"/>
          <w:sz w:val="24"/>
          <w:szCs w:val="24"/>
        </w:rPr>
      </w:pPr>
    </w:p>
    <w:p w:rsidR="00306E37" w:rsidRPr="00544866" w:rsidRDefault="00306E37" w:rsidP="0098624A">
      <w:pPr>
        <w:tabs>
          <w:tab w:val="left" w:pos="3735"/>
        </w:tabs>
        <w:rPr>
          <w:rFonts w:ascii="Arial Narrow" w:hAnsi="Arial Narrow" w:cs="Arial"/>
          <w:color w:val="000000"/>
          <w:sz w:val="24"/>
          <w:szCs w:val="24"/>
        </w:rPr>
      </w:pPr>
    </w:p>
    <w:p w:rsidR="007A1424" w:rsidRPr="00544866" w:rsidRDefault="007A1424" w:rsidP="0098624A">
      <w:pPr>
        <w:tabs>
          <w:tab w:val="left" w:pos="3735"/>
        </w:tabs>
        <w:rPr>
          <w:rFonts w:ascii="Arial Narrow" w:hAnsi="Arial Narrow" w:cs="Arial"/>
          <w:sz w:val="24"/>
          <w:szCs w:val="24"/>
        </w:rPr>
      </w:pPr>
    </w:p>
    <w:p w:rsidR="00BC064A" w:rsidRDefault="00306E37" w:rsidP="00BC064A">
      <w:pPr>
        <w:pStyle w:val="Textoindependiente"/>
        <w:tabs>
          <w:tab w:val="left" w:pos="4320"/>
          <w:tab w:val="left" w:pos="4905"/>
        </w:tabs>
        <w:rPr>
          <w:rFonts w:ascii="Arial Narrow" w:hAnsi="Arial Narrow" w:cs="Arial"/>
          <w:b/>
          <w:sz w:val="24"/>
          <w:szCs w:val="24"/>
          <w:lang w:val="es-CO"/>
        </w:rPr>
      </w:pPr>
      <w:r w:rsidRPr="00544866">
        <w:rPr>
          <w:rFonts w:ascii="Arial Narrow" w:hAnsi="Arial Narrow" w:cs="Arial"/>
          <w:b/>
          <w:sz w:val="24"/>
          <w:szCs w:val="24"/>
          <w:lang w:val="es-CO"/>
        </w:rPr>
        <w:t>LUZ ADRIANA ANGEL OSORNO</w:t>
      </w:r>
      <w:r w:rsidRPr="00544866">
        <w:rPr>
          <w:rFonts w:ascii="Arial Narrow" w:hAnsi="Arial Narrow" w:cs="Arial"/>
          <w:b/>
          <w:sz w:val="24"/>
          <w:szCs w:val="24"/>
          <w:lang w:val="es-CO"/>
        </w:rPr>
        <w:tab/>
        <w:t>GUSTAVO ADOLFO RIVERA M</w:t>
      </w:r>
      <w:r w:rsidR="00BC064A">
        <w:rPr>
          <w:rFonts w:ascii="Arial Narrow" w:hAnsi="Arial Narrow" w:cs="Arial"/>
          <w:b/>
          <w:sz w:val="24"/>
          <w:szCs w:val="24"/>
          <w:lang w:val="es-CO"/>
        </w:rPr>
        <w:t>UÑOZ</w:t>
      </w:r>
    </w:p>
    <w:p w:rsidR="00583154" w:rsidRPr="00544866" w:rsidRDefault="003B7043" w:rsidP="00BC064A">
      <w:pPr>
        <w:pStyle w:val="Textoindependiente"/>
        <w:tabs>
          <w:tab w:val="left" w:pos="4320"/>
          <w:tab w:val="left" w:pos="4905"/>
        </w:tabs>
        <w:rPr>
          <w:rFonts w:ascii="Arial Narrow" w:hAnsi="Arial Narrow" w:cs="Arial"/>
          <w:bCs/>
          <w:sz w:val="24"/>
          <w:szCs w:val="24"/>
        </w:rPr>
      </w:pPr>
      <w:r w:rsidRPr="00544866">
        <w:rPr>
          <w:rFonts w:ascii="Arial Narrow" w:hAnsi="Arial Narrow" w:cs="Arial"/>
          <w:bCs/>
          <w:sz w:val="24"/>
          <w:szCs w:val="24"/>
        </w:rPr>
        <w:t>Sec</w:t>
      </w:r>
      <w:r w:rsidR="00306E37" w:rsidRPr="00544866">
        <w:rPr>
          <w:rFonts w:ascii="Arial Narrow" w:hAnsi="Arial Narrow" w:cs="Arial"/>
          <w:bCs/>
          <w:sz w:val="24"/>
          <w:szCs w:val="24"/>
        </w:rPr>
        <w:t>retaria de Salud y Seguridad Social</w:t>
      </w:r>
      <w:r w:rsidR="00306E37" w:rsidRPr="00544866">
        <w:rPr>
          <w:rFonts w:ascii="Arial Narrow" w:hAnsi="Arial Narrow" w:cs="Arial"/>
          <w:bCs/>
          <w:sz w:val="24"/>
          <w:szCs w:val="24"/>
        </w:rPr>
        <w:tab/>
      </w:r>
      <w:r w:rsidR="007A1424" w:rsidRPr="00544866">
        <w:rPr>
          <w:rFonts w:ascii="Arial Narrow" w:hAnsi="Arial Narrow" w:cs="Arial"/>
          <w:bCs/>
          <w:sz w:val="24"/>
          <w:szCs w:val="24"/>
        </w:rPr>
        <w:t xml:space="preserve">Director Operativo </w:t>
      </w:r>
      <w:r w:rsidR="00306E37" w:rsidRPr="00544866">
        <w:rPr>
          <w:rFonts w:ascii="Arial Narrow" w:hAnsi="Arial Narrow" w:cs="Arial"/>
          <w:bCs/>
          <w:sz w:val="24"/>
          <w:szCs w:val="24"/>
        </w:rPr>
        <w:t>de Salud Pública</w:t>
      </w:r>
    </w:p>
    <w:p w:rsidR="007A1424" w:rsidRPr="00544866" w:rsidRDefault="007A1424" w:rsidP="002751B8">
      <w:pPr>
        <w:pStyle w:val="WW-NormalWeb"/>
        <w:spacing w:before="0"/>
        <w:ind w:right="17"/>
        <w:rPr>
          <w:rFonts w:ascii="Arial Narrow" w:hAnsi="Arial Narrow" w:cs="Arial"/>
          <w:bCs/>
          <w:color w:val="FF0000"/>
          <w:sz w:val="24"/>
          <w:szCs w:val="24"/>
        </w:rPr>
      </w:pPr>
    </w:p>
    <w:p w:rsidR="007A1424" w:rsidRPr="00544866" w:rsidRDefault="007A1424" w:rsidP="00306E37">
      <w:pPr>
        <w:pStyle w:val="WW-NormalWeb"/>
        <w:spacing w:before="0"/>
        <w:ind w:right="17" w:firstLine="708"/>
        <w:rPr>
          <w:rFonts w:ascii="Arial Narrow" w:hAnsi="Arial Narrow" w:cs="Arial"/>
          <w:bCs/>
          <w:color w:val="FF0000"/>
          <w:sz w:val="24"/>
          <w:szCs w:val="24"/>
        </w:rPr>
      </w:pPr>
    </w:p>
    <w:p w:rsidR="007D6915" w:rsidRPr="00544866" w:rsidRDefault="007D6915" w:rsidP="00306E37">
      <w:pPr>
        <w:pStyle w:val="WW-NormalWeb"/>
        <w:spacing w:before="0"/>
        <w:ind w:right="17" w:firstLine="708"/>
        <w:rPr>
          <w:rFonts w:ascii="Arial Narrow" w:hAnsi="Arial Narrow" w:cs="Arial"/>
          <w:bCs/>
          <w:color w:val="FF0000"/>
          <w:sz w:val="24"/>
          <w:szCs w:val="24"/>
        </w:rPr>
      </w:pPr>
    </w:p>
    <w:p w:rsidR="007D6915" w:rsidRPr="00544866" w:rsidRDefault="007D6915" w:rsidP="00306E37">
      <w:pPr>
        <w:pStyle w:val="WW-NormalWeb"/>
        <w:spacing w:before="0"/>
        <w:ind w:right="17" w:firstLine="708"/>
        <w:rPr>
          <w:rFonts w:ascii="Arial Narrow" w:hAnsi="Arial Narrow" w:cs="Arial"/>
          <w:bCs/>
          <w:color w:val="FF0000"/>
          <w:sz w:val="24"/>
          <w:szCs w:val="24"/>
        </w:rPr>
      </w:pPr>
    </w:p>
    <w:sectPr w:rsidR="007D6915" w:rsidRPr="00544866" w:rsidSect="00307D71">
      <w:headerReference w:type="default" r:id="rId9"/>
      <w:footerReference w:type="even" r:id="rId10"/>
      <w:footerReference w:type="default" r:id="rId11"/>
      <w:pgSz w:w="12242" w:h="15842" w:code="1"/>
      <w:pgMar w:top="1701" w:right="1701" w:bottom="1701" w:left="1701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171" w:rsidRDefault="00224171">
      <w:r>
        <w:separator/>
      </w:r>
    </w:p>
  </w:endnote>
  <w:endnote w:type="continuationSeparator" w:id="0">
    <w:p w:rsidR="00224171" w:rsidRDefault="0022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6B" w:rsidRDefault="00B52F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14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146B" w:rsidRDefault="003814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6B" w:rsidRDefault="00B52F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14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0FF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8146B" w:rsidRDefault="00306E37" w:rsidP="00306E37">
    <w:pPr>
      <w:pStyle w:val="Piedepgina"/>
      <w:ind w:right="360"/>
      <w:jc w:val="center"/>
      <w:rPr>
        <w:rFonts w:ascii="Arial" w:hAnsi="Arial" w:cs="Arial"/>
        <w:b/>
        <w:color w:val="999999"/>
        <w:sz w:val="16"/>
        <w:szCs w:val="16"/>
      </w:rPr>
    </w:pPr>
    <w:r>
      <w:rPr>
        <w:rFonts w:ascii="Trebuchet MS" w:eastAsia="Arial Unicode MS" w:hAnsi="Trebuchet MS"/>
        <w:sz w:val="18"/>
        <w:lang w:val="pt-BR"/>
      </w:rPr>
      <w:t>Calle 19 N 10-02 Tel: (6</w:t>
    </w:r>
    <w:r w:rsidR="0038146B">
      <w:rPr>
        <w:rFonts w:ascii="Trebuchet MS" w:eastAsia="Arial Unicode MS" w:hAnsi="Trebuchet MS"/>
        <w:sz w:val="18"/>
        <w:lang w:val="pt-BR"/>
      </w:rPr>
      <w:t>)</w:t>
    </w:r>
    <w:r>
      <w:rPr>
        <w:rFonts w:ascii="Trebuchet MS" w:eastAsia="Arial Unicode MS" w:hAnsi="Trebuchet MS"/>
        <w:sz w:val="18"/>
        <w:lang w:val="pt-BR"/>
      </w:rPr>
      <w:t xml:space="preserve"> 3248307</w:t>
    </w:r>
    <w:r w:rsidR="0038146B">
      <w:rPr>
        <w:rFonts w:ascii="Trebuchet MS" w:eastAsia="Arial Unicode MS" w:hAnsi="Trebuchet MS"/>
        <w:sz w:val="18"/>
        <w:lang w:val="pt-BR"/>
      </w:rPr>
      <w:t xml:space="preserve"> Fax:</w:t>
    </w:r>
    <w:r>
      <w:rPr>
        <w:rFonts w:ascii="Trebuchet MS" w:eastAsia="Arial Unicode MS" w:hAnsi="Trebuchet MS"/>
        <w:sz w:val="18"/>
        <w:lang w:val="pt-BR"/>
      </w:rPr>
      <w:t xml:space="preserve"> (6) 3248309 www.dispereira.gov.co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171" w:rsidRDefault="00224171">
      <w:r>
        <w:separator/>
      </w:r>
    </w:p>
  </w:footnote>
  <w:footnote w:type="continuationSeparator" w:id="0">
    <w:p w:rsidR="00224171" w:rsidRDefault="0022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287" w:rsidRPr="00BA05E0" w:rsidRDefault="00325287" w:rsidP="00325287">
    <w:pPr>
      <w:pStyle w:val="NormalWeb"/>
      <w:spacing w:before="0" w:beforeAutospacing="0" w:after="0" w:afterAutospacing="0"/>
      <w:jc w:val="right"/>
    </w:pPr>
    <w:r w:rsidRPr="00BA05E0">
      <w:rPr>
        <w:rFonts w:ascii="Arial" w:hAnsi="Arial" w:cs="Arial"/>
        <w:b/>
        <w:bCs/>
        <w:color w:val="000000"/>
      </w:rPr>
      <w:t>Versión:        2</w:t>
    </w:r>
  </w:p>
  <w:p w:rsidR="00325287" w:rsidRDefault="00325287" w:rsidP="00325287">
    <w:pPr>
      <w:pStyle w:val="NormalWeb"/>
      <w:spacing w:before="0" w:beforeAutospacing="0" w:after="0" w:afterAutospacing="0"/>
      <w:jc w:val="right"/>
      <w:rPr>
        <w:rFonts w:ascii="Arial" w:hAnsi="Arial" w:cs="Arial"/>
        <w:color w:val="000000"/>
      </w:rPr>
    </w:pPr>
    <w:r w:rsidRPr="00BA05E0">
      <w:rPr>
        <w:rFonts w:ascii="Arial" w:hAnsi="Arial" w:cs="Arial"/>
        <w:b/>
        <w:bCs/>
        <w:color w:val="000000"/>
      </w:rPr>
      <w:t xml:space="preserve">Fecha:    </w:t>
    </w:r>
    <w:r w:rsidRPr="00BA05E0">
      <w:rPr>
        <w:rFonts w:ascii="Arial" w:hAnsi="Arial" w:cs="Arial"/>
        <w:color w:val="000000"/>
      </w:rPr>
      <w:t>01-15</w:t>
    </w:r>
  </w:p>
  <w:tbl>
    <w:tblPr>
      <w:tblW w:w="11402" w:type="dxa"/>
      <w:tblInd w:w="-1274" w:type="dxa"/>
      <w:tblLayout w:type="fixed"/>
      <w:tblLook w:val="01E0" w:firstRow="1" w:lastRow="1" w:firstColumn="1" w:lastColumn="1" w:noHBand="0" w:noVBand="0"/>
    </w:tblPr>
    <w:tblGrid>
      <w:gridCol w:w="6832"/>
      <w:gridCol w:w="4570"/>
    </w:tblGrid>
    <w:tr w:rsidR="00325287" w:rsidRPr="00C847A7" w:rsidTr="00B5214E">
      <w:trPr>
        <w:cantSplit/>
        <w:trHeight w:val="399"/>
      </w:trPr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325287" w:rsidRPr="00C847A7" w:rsidRDefault="00325287" w:rsidP="00B5214E">
          <w:pPr>
            <w:tabs>
              <w:tab w:val="center" w:pos="4252"/>
              <w:tab w:val="right" w:pos="8504"/>
            </w:tabs>
            <w:jc w:val="right"/>
            <w:rPr>
              <w:rFonts w:ascii="Tahoma" w:hAnsi="Tahoma" w:cs="Tahoma"/>
              <w:sz w:val="22"/>
              <w:szCs w:val="24"/>
              <w:lang w:val="es-ES"/>
            </w:rPr>
          </w:pPr>
        </w:p>
      </w:tc>
      <w:tc>
        <w:tcPr>
          <w:tcW w:w="948" w:type="dxa"/>
          <w:tcMar>
            <w:left w:w="57" w:type="dxa"/>
            <w:right w:w="57" w:type="dxa"/>
          </w:tcMar>
          <w:vAlign w:val="center"/>
        </w:tcPr>
        <w:p w:rsidR="00325287" w:rsidRPr="00C847A7" w:rsidRDefault="00325287" w:rsidP="00B5214E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22"/>
              <w:szCs w:val="24"/>
              <w:lang w:val="es-ES"/>
            </w:rPr>
          </w:pPr>
          <w:r>
            <w:rPr>
              <w:rFonts w:ascii="Tahoma" w:hAnsi="Tahoma" w:cs="Tahoma"/>
              <w:b/>
              <w:sz w:val="22"/>
              <w:szCs w:val="24"/>
              <w:lang w:val="es-ES"/>
            </w:rPr>
            <w:t>Página</w:t>
          </w:r>
          <w:r w:rsidR="00B52FF0" w:rsidRPr="00C847A7">
            <w:rPr>
              <w:rFonts w:ascii="Tahoma" w:hAnsi="Tahoma" w:cs="Tahoma"/>
              <w:sz w:val="22"/>
              <w:szCs w:val="24"/>
              <w:lang w:val="es-ES"/>
            </w:rPr>
            <w:fldChar w:fldCharType="begin"/>
          </w:r>
          <w:r w:rsidRPr="00C847A7">
            <w:rPr>
              <w:rFonts w:ascii="Tahoma" w:hAnsi="Tahoma" w:cs="Tahoma"/>
              <w:sz w:val="22"/>
              <w:szCs w:val="24"/>
              <w:lang w:val="es-ES"/>
            </w:rPr>
            <w:instrText xml:space="preserve"> PAGE </w:instrText>
          </w:r>
          <w:r w:rsidR="00B52FF0" w:rsidRPr="00C847A7">
            <w:rPr>
              <w:rFonts w:ascii="Tahoma" w:hAnsi="Tahoma" w:cs="Tahoma"/>
              <w:sz w:val="22"/>
              <w:szCs w:val="24"/>
              <w:lang w:val="es-ES"/>
            </w:rPr>
            <w:fldChar w:fldCharType="separate"/>
          </w:r>
          <w:r w:rsidR="00D50FF0">
            <w:rPr>
              <w:rFonts w:ascii="Tahoma" w:hAnsi="Tahoma" w:cs="Tahoma"/>
              <w:noProof/>
              <w:sz w:val="22"/>
              <w:szCs w:val="24"/>
              <w:lang w:val="es-ES"/>
            </w:rPr>
            <w:t>4</w:t>
          </w:r>
          <w:r w:rsidR="00B52FF0" w:rsidRPr="00C847A7">
            <w:rPr>
              <w:rFonts w:ascii="Tahoma" w:hAnsi="Tahoma" w:cs="Tahoma"/>
              <w:sz w:val="22"/>
              <w:szCs w:val="24"/>
              <w:lang w:val="es-ES"/>
            </w:rPr>
            <w:fldChar w:fldCharType="end"/>
          </w:r>
          <w:r w:rsidRPr="00C847A7">
            <w:rPr>
              <w:rFonts w:ascii="Tahoma" w:hAnsi="Tahoma" w:cs="Tahoma"/>
              <w:sz w:val="22"/>
              <w:szCs w:val="24"/>
              <w:lang w:val="es-ES"/>
            </w:rPr>
            <w:t xml:space="preserve"> de </w:t>
          </w:r>
          <w:r w:rsidR="00B52FF0" w:rsidRPr="00C847A7">
            <w:rPr>
              <w:rFonts w:ascii="Tahoma" w:hAnsi="Tahoma" w:cs="Tahoma"/>
              <w:sz w:val="22"/>
              <w:szCs w:val="24"/>
              <w:lang w:val="es-ES"/>
            </w:rPr>
            <w:fldChar w:fldCharType="begin"/>
          </w:r>
          <w:r w:rsidRPr="00C847A7">
            <w:rPr>
              <w:rFonts w:ascii="Tahoma" w:hAnsi="Tahoma" w:cs="Tahoma"/>
              <w:sz w:val="22"/>
              <w:szCs w:val="24"/>
              <w:lang w:val="es-ES"/>
            </w:rPr>
            <w:instrText xml:space="preserve"> NUMPAGES </w:instrText>
          </w:r>
          <w:r w:rsidR="00B52FF0" w:rsidRPr="00C847A7">
            <w:rPr>
              <w:rFonts w:ascii="Tahoma" w:hAnsi="Tahoma" w:cs="Tahoma"/>
              <w:sz w:val="22"/>
              <w:szCs w:val="24"/>
              <w:lang w:val="es-ES"/>
            </w:rPr>
            <w:fldChar w:fldCharType="separate"/>
          </w:r>
          <w:r w:rsidR="00D50FF0">
            <w:rPr>
              <w:rFonts w:ascii="Tahoma" w:hAnsi="Tahoma" w:cs="Tahoma"/>
              <w:noProof/>
              <w:sz w:val="22"/>
              <w:szCs w:val="24"/>
              <w:lang w:val="es-ES"/>
            </w:rPr>
            <w:t>5</w:t>
          </w:r>
          <w:r w:rsidR="00B52FF0" w:rsidRPr="00C847A7">
            <w:rPr>
              <w:rFonts w:ascii="Tahoma" w:hAnsi="Tahoma" w:cs="Tahoma"/>
              <w:sz w:val="22"/>
              <w:szCs w:val="24"/>
              <w:lang w:val="es-ES"/>
            </w:rPr>
            <w:fldChar w:fldCharType="end"/>
          </w:r>
        </w:p>
      </w:tc>
    </w:tr>
  </w:tbl>
  <w:p w:rsidR="00325287" w:rsidRDefault="00325287" w:rsidP="00325287">
    <w:pPr>
      <w:pStyle w:val="Ttulo4"/>
      <w:rPr>
        <w:rFonts w:ascii="Arial" w:hAnsi="Arial"/>
        <w:sz w:val="24"/>
        <w:szCs w:val="24"/>
      </w:rPr>
    </w:pPr>
    <w:r>
      <w:rPr>
        <w:rFonts w:ascii="Arial" w:hAnsi="Arial" w:cs="Arial"/>
        <w:b w:val="0"/>
        <w:noProof/>
        <w:sz w:val="2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-218440</wp:posOffset>
          </wp:positionV>
          <wp:extent cx="542925" cy="60198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5287" w:rsidRDefault="00325287" w:rsidP="00325287">
    <w:pPr>
      <w:jc w:val="center"/>
      <w:rPr>
        <w:rFonts w:ascii="Arial" w:hAnsi="Arial"/>
        <w:sz w:val="24"/>
        <w:szCs w:val="24"/>
        <w:lang w:val="es-ES"/>
      </w:rPr>
    </w:pPr>
  </w:p>
  <w:p w:rsidR="00325287" w:rsidRDefault="00325287" w:rsidP="00325287">
    <w:pPr>
      <w:pStyle w:val="Ttulo5"/>
      <w:rPr>
        <w:b/>
        <w:bCs/>
        <w:sz w:val="20"/>
      </w:rPr>
    </w:pPr>
    <w:r>
      <w:rPr>
        <w:b/>
        <w:bCs/>
        <w:sz w:val="20"/>
      </w:rPr>
      <w:t xml:space="preserve">     ALCALDÍA 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</w:rPr>
      <w:t>ANÁ</w:t>
    </w:r>
    <w:r w:rsidRPr="00544D10">
      <w:rPr>
        <w:b/>
        <w:bCs/>
      </w:rPr>
      <w:t>LISIS DE LA PROPUESTA</w:t>
    </w:r>
  </w:p>
  <w:p w:rsidR="00325287" w:rsidRPr="00BA05E0" w:rsidRDefault="00325287" w:rsidP="00325287">
    <w:pPr>
      <w:rPr>
        <w:rFonts w:ascii="Arial" w:hAnsi="Arial"/>
        <w:b/>
        <w:bCs/>
        <w:sz w:val="24"/>
        <w:szCs w:val="24"/>
        <w:lang w:val="es-ES"/>
      </w:rPr>
    </w:pPr>
    <w:r>
      <w:rPr>
        <w:rFonts w:ascii="Arial" w:hAnsi="Arial" w:cs="Arial"/>
        <w:b/>
        <w:bCs/>
      </w:rPr>
      <w:t xml:space="preserve">   DE</w:t>
    </w:r>
    <w:r>
      <w:rPr>
        <w:rFonts w:ascii="Arial" w:hAnsi="Arial"/>
        <w:b/>
        <w:bCs/>
        <w:szCs w:val="24"/>
        <w:lang w:val="es-ES"/>
      </w:rPr>
      <w:t xml:space="preserve"> PEREIRA</w:t>
    </w:r>
    <w:r>
      <w:rPr>
        <w:rFonts w:ascii="Arial" w:hAnsi="Arial"/>
        <w:b/>
        <w:bCs/>
        <w:szCs w:val="24"/>
        <w:lang w:val="es-ES"/>
      </w:rPr>
      <w:tab/>
    </w:r>
    <w:r>
      <w:rPr>
        <w:rFonts w:ascii="Arial" w:hAnsi="Arial"/>
        <w:b/>
        <w:bCs/>
        <w:szCs w:val="24"/>
        <w:lang w:val="es-ES"/>
      </w:rPr>
      <w:tab/>
    </w:r>
    <w:r>
      <w:rPr>
        <w:rFonts w:ascii="Arial" w:hAnsi="Arial"/>
        <w:b/>
        <w:bCs/>
        <w:sz w:val="24"/>
        <w:szCs w:val="24"/>
        <w:lang w:val="es-ES"/>
      </w:rPr>
      <w:t>SECRETARIA DE SALUD Y SEGURIDAD SOCIAL</w:t>
    </w:r>
  </w:p>
  <w:p w:rsidR="00325287" w:rsidRPr="00325287" w:rsidRDefault="0032528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A1C17"/>
    <w:multiLevelType w:val="hybridMultilevel"/>
    <w:tmpl w:val="B88205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D3D26"/>
    <w:multiLevelType w:val="hybridMultilevel"/>
    <w:tmpl w:val="1FAEE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ADA"/>
    <w:multiLevelType w:val="hybridMultilevel"/>
    <w:tmpl w:val="FE360EA6"/>
    <w:lvl w:ilvl="0" w:tplc="0D20C5A0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D1820"/>
    <w:multiLevelType w:val="hybridMultilevel"/>
    <w:tmpl w:val="5CAA3C06"/>
    <w:lvl w:ilvl="0" w:tplc="2FF2E4A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9B22F60"/>
    <w:multiLevelType w:val="hybridMultilevel"/>
    <w:tmpl w:val="0EA0969C"/>
    <w:lvl w:ilvl="0" w:tplc="A41E8C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B627E9"/>
    <w:multiLevelType w:val="hybridMultilevel"/>
    <w:tmpl w:val="89F02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19EC"/>
    <w:multiLevelType w:val="hybridMultilevel"/>
    <w:tmpl w:val="EA626E92"/>
    <w:lvl w:ilvl="0" w:tplc="39D054AE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87490"/>
    <w:multiLevelType w:val="hybridMultilevel"/>
    <w:tmpl w:val="EDC8DAB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975"/>
    <w:multiLevelType w:val="hybridMultilevel"/>
    <w:tmpl w:val="5B564B96"/>
    <w:lvl w:ilvl="0" w:tplc="C10A3064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649B8"/>
    <w:multiLevelType w:val="hybridMultilevel"/>
    <w:tmpl w:val="631A473C"/>
    <w:lvl w:ilvl="0" w:tplc="522E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695C0">
      <w:numFmt w:val="none"/>
      <w:lvlText w:val=""/>
      <w:lvlJc w:val="left"/>
      <w:pPr>
        <w:tabs>
          <w:tab w:val="num" w:pos="360"/>
        </w:tabs>
      </w:pPr>
    </w:lvl>
    <w:lvl w:ilvl="2" w:tplc="826628E2">
      <w:numFmt w:val="none"/>
      <w:lvlText w:val=""/>
      <w:lvlJc w:val="left"/>
      <w:pPr>
        <w:tabs>
          <w:tab w:val="num" w:pos="360"/>
        </w:tabs>
      </w:pPr>
    </w:lvl>
    <w:lvl w:ilvl="3" w:tplc="CB2C1134">
      <w:numFmt w:val="none"/>
      <w:lvlText w:val=""/>
      <w:lvlJc w:val="left"/>
      <w:pPr>
        <w:tabs>
          <w:tab w:val="num" w:pos="360"/>
        </w:tabs>
      </w:pPr>
    </w:lvl>
    <w:lvl w:ilvl="4" w:tplc="643A5E8A">
      <w:numFmt w:val="none"/>
      <w:lvlText w:val=""/>
      <w:lvlJc w:val="left"/>
      <w:pPr>
        <w:tabs>
          <w:tab w:val="num" w:pos="360"/>
        </w:tabs>
      </w:pPr>
    </w:lvl>
    <w:lvl w:ilvl="5" w:tplc="2D5A27F4">
      <w:numFmt w:val="none"/>
      <w:lvlText w:val=""/>
      <w:lvlJc w:val="left"/>
      <w:pPr>
        <w:tabs>
          <w:tab w:val="num" w:pos="360"/>
        </w:tabs>
      </w:pPr>
    </w:lvl>
    <w:lvl w:ilvl="6" w:tplc="354AB2E6">
      <w:numFmt w:val="none"/>
      <w:lvlText w:val=""/>
      <w:lvlJc w:val="left"/>
      <w:pPr>
        <w:tabs>
          <w:tab w:val="num" w:pos="360"/>
        </w:tabs>
      </w:pPr>
    </w:lvl>
    <w:lvl w:ilvl="7" w:tplc="9716CEDC">
      <w:numFmt w:val="none"/>
      <w:lvlText w:val=""/>
      <w:lvlJc w:val="left"/>
      <w:pPr>
        <w:tabs>
          <w:tab w:val="num" w:pos="360"/>
        </w:tabs>
      </w:pPr>
    </w:lvl>
    <w:lvl w:ilvl="8" w:tplc="7314263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76576EC"/>
    <w:multiLevelType w:val="hybridMultilevel"/>
    <w:tmpl w:val="35FA2B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143AD"/>
    <w:multiLevelType w:val="hybridMultilevel"/>
    <w:tmpl w:val="208E5458"/>
    <w:lvl w:ilvl="0" w:tplc="4B520A86">
      <w:start w:val="4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Arial" w:hAnsi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3" w15:restartNumberingAfterBreak="0">
    <w:nsid w:val="292F18DA"/>
    <w:multiLevelType w:val="hybridMultilevel"/>
    <w:tmpl w:val="F6E2EB66"/>
    <w:lvl w:ilvl="0" w:tplc="F1E0B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7383"/>
    <w:multiLevelType w:val="hybridMultilevel"/>
    <w:tmpl w:val="06FEBB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C6049"/>
    <w:multiLevelType w:val="hybridMultilevel"/>
    <w:tmpl w:val="4888E6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CF3192"/>
    <w:multiLevelType w:val="hybridMultilevel"/>
    <w:tmpl w:val="B47CAD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506"/>
    <w:multiLevelType w:val="hybridMultilevel"/>
    <w:tmpl w:val="444C81DA"/>
    <w:lvl w:ilvl="0" w:tplc="0C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03391"/>
    <w:multiLevelType w:val="hybridMultilevel"/>
    <w:tmpl w:val="E9E201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C9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0C8152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80C05"/>
    <w:multiLevelType w:val="hybridMultilevel"/>
    <w:tmpl w:val="8AD819F4"/>
    <w:lvl w:ilvl="0" w:tplc="D9B6A96E">
      <w:start w:val="10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PMingLiU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94BBF"/>
    <w:multiLevelType w:val="hybridMultilevel"/>
    <w:tmpl w:val="430483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A522D"/>
    <w:multiLevelType w:val="hybridMultilevel"/>
    <w:tmpl w:val="2988B264"/>
    <w:lvl w:ilvl="0" w:tplc="978E9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21BF2"/>
    <w:multiLevelType w:val="hybridMultilevel"/>
    <w:tmpl w:val="1E144C7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55B66"/>
    <w:multiLevelType w:val="hybridMultilevel"/>
    <w:tmpl w:val="2DD489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90464"/>
    <w:multiLevelType w:val="hybridMultilevel"/>
    <w:tmpl w:val="118A23B2"/>
    <w:lvl w:ilvl="0" w:tplc="0E320A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26512"/>
    <w:multiLevelType w:val="hybridMultilevel"/>
    <w:tmpl w:val="DE0048E6"/>
    <w:lvl w:ilvl="0" w:tplc="EFD0A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1C045A">
      <w:numFmt w:val="none"/>
      <w:lvlText w:val=""/>
      <w:lvlJc w:val="left"/>
      <w:pPr>
        <w:tabs>
          <w:tab w:val="num" w:pos="360"/>
        </w:tabs>
      </w:pPr>
    </w:lvl>
    <w:lvl w:ilvl="2" w:tplc="46328178">
      <w:numFmt w:val="none"/>
      <w:lvlText w:val=""/>
      <w:lvlJc w:val="left"/>
      <w:pPr>
        <w:tabs>
          <w:tab w:val="num" w:pos="360"/>
        </w:tabs>
      </w:pPr>
    </w:lvl>
    <w:lvl w:ilvl="3" w:tplc="7DA0C782">
      <w:numFmt w:val="none"/>
      <w:lvlText w:val=""/>
      <w:lvlJc w:val="left"/>
      <w:pPr>
        <w:tabs>
          <w:tab w:val="num" w:pos="360"/>
        </w:tabs>
      </w:pPr>
    </w:lvl>
    <w:lvl w:ilvl="4" w:tplc="5F3AAABE">
      <w:numFmt w:val="none"/>
      <w:lvlText w:val=""/>
      <w:lvlJc w:val="left"/>
      <w:pPr>
        <w:tabs>
          <w:tab w:val="num" w:pos="360"/>
        </w:tabs>
      </w:pPr>
    </w:lvl>
    <w:lvl w:ilvl="5" w:tplc="F0824C6C">
      <w:numFmt w:val="none"/>
      <w:lvlText w:val=""/>
      <w:lvlJc w:val="left"/>
      <w:pPr>
        <w:tabs>
          <w:tab w:val="num" w:pos="360"/>
        </w:tabs>
      </w:pPr>
    </w:lvl>
    <w:lvl w:ilvl="6" w:tplc="25C8CDBE">
      <w:numFmt w:val="none"/>
      <w:lvlText w:val=""/>
      <w:lvlJc w:val="left"/>
      <w:pPr>
        <w:tabs>
          <w:tab w:val="num" w:pos="360"/>
        </w:tabs>
      </w:pPr>
    </w:lvl>
    <w:lvl w:ilvl="7" w:tplc="7974FC76">
      <w:numFmt w:val="none"/>
      <w:lvlText w:val=""/>
      <w:lvlJc w:val="left"/>
      <w:pPr>
        <w:tabs>
          <w:tab w:val="num" w:pos="360"/>
        </w:tabs>
      </w:pPr>
    </w:lvl>
    <w:lvl w:ilvl="8" w:tplc="E402C0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DD01082"/>
    <w:multiLevelType w:val="hybridMultilevel"/>
    <w:tmpl w:val="C7DA7A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1DB0"/>
    <w:multiLevelType w:val="hybridMultilevel"/>
    <w:tmpl w:val="2B50E43A"/>
    <w:lvl w:ilvl="0" w:tplc="8288F9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A181D"/>
    <w:multiLevelType w:val="hybridMultilevel"/>
    <w:tmpl w:val="B77208D4"/>
    <w:lvl w:ilvl="0" w:tplc="E8D27D8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7555720"/>
    <w:multiLevelType w:val="hybridMultilevel"/>
    <w:tmpl w:val="7518AB7A"/>
    <w:lvl w:ilvl="0" w:tplc="1EA05F82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B4427A4"/>
    <w:multiLevelType w:val="hybridMultilevel"/>
    <w:tmpl w:val="FAEE2C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24B7F"/>
    <w:multiLevelType w:val="hybridMultilevel"/>
    <w:tmpl w:val="2A9AD8C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23"/>
  </w:num>
  <w:num w:numId="7">
    <w:abstractNumId w:val="18"/>
  </w:num>
  <w:num w:numId="8">
    <w:abstractNumId w:val="2"/>
  </w:num>
  <w:num w:numId="9">
    <w:abstractNumId w:val="16"/>
  </w:num>
  <w:num w:numId="10">
    <w:abstractNumId w:val="7"/>
  </w:num>
  <w:num w:numId="11">
    <w:abstractNumId w:val="3"/>
  </w:num>
  <w:num w:numId="12">
    <w:abstractNumId w:val="24"/>
  </w:num>
  <w:num w:numId="13">
    <w:abstractNumId w:val="14"/>
  </w:num>
  <w:num w:numId="14">
    <w:abstractNumId w:val="29"/>
  </w:num>
  <w:num w:numId="15">
    <w:abstractNumId w:val="28"/>
  </w:num>
  <w:num w:numId="16">
    <w:abstractNumId w:val="5"/>
  </w:num>
  <w:num w:numId="17">
    <w:abstractNumId w:val="21"/>
  </w:num>
  <w:num w:numId="18">
    <w:abstractNumId w:val="4"/>
  </w:num>
  <w:num w:numId="19">
    <w:abstractNumId w:val="25"/>
  </w:num>
  <w:num w:numId="20">
    <w:abstractNumId w:val="1"/>
  </w:num>
  <w:num w:numId="21">
    <w:abstractNumId w:val="13"/>
  </w:num>
  <w:num w:numId="22">
    <w:abstractNumId w:val="22"/>
  </w:num>
  <w:num w:numId="23">
    <w:abstractNumId w:val="12"/>
  </w:num>
  <w:num w:numId="24">
    <w:abstractNumId w:val="19"/>
  </w:num>
  <w:num w:numId="25">
    <w:abstractNumId w:val="26"/>
  </w:num>
  <w:num w:numId="26">
    <w:abstractNumId w:val="10"/>
  </w:num>
  <w:num w:numId="27">
    <w:abstractNumId w:val="6"/>
  </w:num>
  <w:num w:numId="28">
    <w:abstractNumId w:val="31"/>
  </w:num>
  <w:num w:numId="29">
    <w:abstractNumId w:val="20"/>
  </w:num>
  <w:num w:numId="30">
    <w:abstractNumId w:val="30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E"/>
    <w:rsid w:val="0001624E"/>
    <w:rsid w:val="00022902"/>
    <w:rsid w:val="0004671F"/>
    <w:rsid w:val="00052149"/>
    <w:rsid w:val="00057292"/>
    <w:rsid w:val="00065CD0"/>
    <w:rsid w:val="000666FA"/>
    <w:rsid w:val="00067DD6"/>
    <w:rsid w:val="00097B09"/>
    <w:rsid w:val="000C2295"/>
    <w:rsid w:val="000D3242"/>
    <w:rsid w:val="001055AF"/>
    <w:rsid w:val="00107C66"/>
    <w:rsid w:val="00132DD7"/>
    <w:rsid w:val="00133C54"/>
    <w:rsid w:val="00133FE7"/>
    <w:rsid w:val="0014129A"/>
    <w:rsid w:val="00147319"/>
    <w:rsid w:val="00150785"/>
    <w:rsid w:val="00173C7B"/>
    <w:rsid w:val="001B28BA"/>
    <w:rsid w:val="001F24F2"/>
    <w:rsid w:val="001F48B9"/>
    <w:rsid w:val="00205C09"/>
    <w:rsid w:val="00224171"/>
    <w:rsid w:val="0022461E"/>
    <w:rsid w:val="00224A99"/>
    <w:rsid w:val="00250B69"/>
    <w:rsid w:val="00263F66"/>
    <w:rsid w:val="00266642"/>
    <w:rsid w:val="002751B8"/>
    <w:rsid w:val="00284AEA"/>
    <w:rsid w:val="00286F8E"/>
    <w:rsid w:val="002923EC"/>
    <w:rsid w:val="002A0484"/>
    <w:rsid w:val="002A719E"/>
    <w:rsid w:val="002C3DB7"/>
    <w:rsid w:val="002D240C"/>
    <w:rsid w:val="002D5581"/>
    <w:rsid w:val="002F2342"/>
    <w:rsid w:val="002F289D"/>
    <w:rsid w:val="002F763B"/>
    <w:rsid w:val="003003E8"/>
    <w:rsid w:val="00300482"/>
    <w:rsid w:val="00303FC7"/>
    <w:rsid w:val="0030551A"/>
    <w:rsid w:val="00306E37"/>
    <w:rsid w:val="00307D71"/>
    <w:rsid w:val="00325287"/>
    <w:rsid w:val="0032582A"/>
    <w:rsid w:val="00330392"/>
    <w:rsid w:val="00333F43"/>
    <w:rsid w:val="00356BC7"/>
    <w:rsid w:val="0037258C"/>
    <w:rsid w:val="0038146B"/>
    <w:rsid w:val="00383E9A"/>
    <w:rsid w:val="00386D2A"/>
    <w:rsid w:val="003A21B6"/>
    <w:rsid w:val="003B27EF"/>
    <w:rsid w:val="003B6AAA"/>
    <w:rsid w:val="003B7043"/>
    <w:rsid w:val="003C455E"/>
    <w:rsid w:val="003D3ECE"/>
    <w:rsid w:val="003D766C"/>
    <w:rsid w:val="003E421A"/>
    <w:rsid w:val="003E52D8"/>
    <w:rsid w:val="003E5827"/>
    <w:rsid w:val="00405852"/>
    <w:rsid w:val="00407983"/>
    <w:rsid w:val="00414D83"/>
    <w:rsid w:val="004270FB"/>
    <w:rsid w:val="00441B31"/>
    <w:rsid w:val="00454FBA"/>
    <w:rsid w:val="00463B31"/>
    <w:rsid w:val="004845F1"/>
    <w:rsid w:val="00492C7E"/>
    <w:rsid w:val="004B5389"/>
    <w:rsid w:val="004D28DB"/>
    <w:rsid w:val="004D50D0"/>
    <w:rsid w:val="004E4553"/>
    <w:rsid w:val="004F600E"/>
    <w:rsid w:val="004F6ED4"/>
    <w:rsid w:val="00505748"/>
    <w:rsid w:val="005140EF"/>
    <w:rsid w:val="0051535B"/>
    <w:rsid w:val="005205B9"/>
    <w:rsid w:val="00523762"/>
    <w:rsid w:val="005309FA"/>
    <w:rsid w:val="00544866"/>
    <w:rsid w:val="00544D10"/>
    <w:rsid w:val="00555552"/>
    <w:rsid w:val="00583154"/>
    <w:rsid w:val="005955F1"/>
    <w:rsid w:val="005A76FB"/>
    <w:rsid w:val="005B101F"/>
    <w:rsid w:val="005B5CF6"/>
    <w:rsid w:val="005B7ACB"/>
    <w:rsid w:val="005C3887"/>
    <w:rsid w:val="005C7D0E"/>
    <w:rsid w:val="005D05A3"/>
    <w:rsid w:val="005D587B"/>
    <w:rsid w:val="005F5CC6"/>
    <w:rsid w:val="00616AFE"/>
    <w:rsid w:val="006248D3"/>
    <w:rsid w:val="006250C1"/>
    <w:rsid w:val="00626A1D"/>
    <w:rsid w:val="006278F9"/>
    <w:rsid w:val="00656C23"/>
    <w:rsid w:val="0068674F"/>
    <w:rsid w:val="006A58C0"/>
    <w:rsid w:val="006A650B"/>
    <w:rsid w:val="006B7F39"/>
    <w:rsid w:val="006C1293"/>
    <w:rsid w:val="006D2827"/>
    <w:rsid w:val="006E09A3"/>
    <w:rsid w:val="006E1B18"/>
    <w:rsid w:val="006E274A"/>
    <w:rsid w:val="006E5854"/>
    <w:rsid w:val="006F2379"/>
    <w:rsid w:val="006F7E4E"/>
    <w:rsid w:val="007006AD"/>
    <w:rsid w:val="007040C0"/>
    <w:rsid w:val="00713E90"/>
    <w:rsid w:val="00736167"/>
    <w:rsid w:val="00751735"/>
    <w:rsid w:val="00755C94"/>
    <w:rsid w:val="007641BD"/>
    <w:rsid w:val="007676D0"/>
    <w:rsid w:val="007742BB"/>
    <w:rsid w:val="007A1424"/>
    <w:rsid w:val="007A157F"/>
    <w:rsid w:val="007D6915"/>
    <w:rsid w:val="007E2867"/>
    <w:rsid w:val="007E61BD"/>
    <w:rsid w:val="00801A42"/>
    <w:rsid w:val="0081372B"/>
    <w:rsid w:val="00826411"/>
    <w:rsid w:val="008309D8"/>
    <w:rsid w:val="00842971"/>
    <w:rsid w:val="00850CB4"/>
    <w:rsid w:val="00855803"/>
    <w:rsid w:val="00856A32"/>
    <w:rsid w:val="00870292"/>
    <w:rsid w:val="0087219E"/>
    <w:rsid w:val="008859CB"/>
    <w:rsid w:val="00886DEC"/>
    <w:rsid w:val="00886F89"/>
    <w:rsid w:val="00894225"/>
    <w:rsid w:val="008A409F"/>
    <w:rsid w:val="008A4A5D"/>
    <w:rsid w:val="008B4329"/>
    <w:rsid w:val="008B5124"/>
    <w:rsid w:val="008C21DB"/>
    <w:rsid w:val="008D7438"/>
    <w:rsid w:val="008E209E"/>
    <w:rsid w:val="008E6755"/>
    <w:rsid w:val="008F1B38"/>
    <w:rsid w:val="00904A60"/>
    <w:rsid w:val="00905B66"/>
    <w:rsid w:val="00925BF7"/>
    <w:rsid w:val="00926A3E"/>
    <w:rsid w:val="0093644A"/>
    <w:rsid w:val="009464EC"/>
    <w:rsid w:val="00947B52"/>
    <w:rsid w:val="009567A1"/>
    <w:rsid w:val="009647CB"/>
    <w:rsid w:val="00965151"/>
    <w:rsid w:val="00966681"/>
    <w:rsid w:val="0098624A"/>
    <w:rsid w:val="0098684F"/>
    <w:rsid w:val="009A387E"/>
    <w:rsid w:val="009A3DA7"/>
    <w:rsid w:val="009B2669"/>
    <w:rsid w:val="009C3D07"/>
    <w:rsid w:val="009D34ED"/>
    <w:rsid w:val="009D5818"/>
    <w:rsid w:val="009E5637"/>
    <w:rsid w:val="009E71C7"/>
    <w:rsid w:val="009E7AD6"/>
    <w:rsid w:val="00A05397"/>
    <w:rsid w:val="00A12207"/>
    <w:rsid w:val="00A12AD8"/>
    <w:rsid w:val="00A148B3"/>
    <w:rsid w:val="00A16071"/>
    <w:rsid w:val="00A326DE"/>
    <w:rsid w:val="00A35AD8"/>
    <w:rsid w:val="00A35AEF"/>
    <w:rsid w:val="00A51594"/>
    <w:rsid w:val="00A566F4"/>
    <w:rsid w:val="00A74488"/>
    <w:rsid w:val="00A765F8"/>
    <w:rsid w:val="00A83ADF"/>
    <w:rsid w:val="00A87330"/>
    <w:rsid w:val="00A9138F"/>
    <w:rsid w:val="00A93A9B"/>
    <w:rsid w:val="00A94C9F"/>
    <w:rsid w:val="00AB253E"/>
    <w:rsid w:val="00AC67D2"/>
    <w:rsid w:val="00AD4FC1"/>
    <w:rsid w:val="00AD6C64"/>
    <w:rsid w:val="00AE1995"/>
    <w:rsid w:val="00AE3D15"/>
    <w:rsid w:val="00B03EEA"/>
    <w:rsid w:val="00B11D99"/>
    <w:rsid w:val="00B252F4"/>
    <w:rsid w:val="00B425DE"/>
    <w:rsid w:val="00B47407"/>
    <w:rsid w:val="00B50D58"/>
    <w:rsid w:val="00B52FF0"/>
    <w:rsid w:val="00B60362"/>
    <w:rsid w:val="00B6123B"/>
    <w:rsid w:val="00B62E7E"/>
    <w:rsid w:val="00B80D76"/>
    <w:rsid w:val="00B904B8"/>
    <w:rsid w:val="00B974A2"/>
    <w:rsid w:val="00BB08A0"/>
    <w:rsid w:val="00BB29E1"/>
    <w:rsid w:val="00BB2CE8"/>
    <w:rsid w:val="00BC064A"/>
    <w:rsid w:val="00BC49A4"/>
    <w:rsid w:val="00BD3BF3"/>
    <w:rsid w:val="00BE50DC"/>
    <w:rsid w:val="00BE6F66"/>
    <w:rsid w:val="00BE770A"/>
    <w:rsid w:val="00C02B06"/>
    <w:rsid w:val="00C0776A"/>
    <w:rsid w:val="00C165F7"/>
    <w:rsid w:val="00C17311"/>
    <w:rsid w:val="00C30AF9"/>
    <w:rsid w:val="00C344A1"/>
    <w:rsid w:val="00C36E9F"/>
    <w:rsid w:val="00C50F53"/>
    <w:rsid w:val="00C51D79"/>
    <w:rsid w:val="00C65678"/>
    <w:rsid w:val="00C66F54"/>
    <w:rsid w:val="00C7179C"/>
    <w:rsid w:val="00C848AB"/>
    <w:rsid w:val="00C976C9"/>
    <w:rsid w:val="00CA76D9"/>
    <w:rsid w:val="00CB063B"/>
    <w:rsid w:val="00CB4028"/>
    <w:rsid w:val="00CC6634"/>
    <w:rsid w:val="00CD2969"/>
    <w:rsid w:val="00D00E63"/>
    <w:rsid w:val="00D0454B"/>
    <w:rsid w:val="00D10367"/>
    <w:rsid w:val="00D228AA"/>
    <w:rsid w:val="00D23FF1"/>
    <w:rsid w:val="00D26996"/>
    <w:rsid w:val="00D50FF0"/>
    <w:rsid w:val="00D603B8"/>
    <w:rsid w:val="00D6775F"/>
    <w:rsid w:val="00D732F4"/>
    <w:rsid w:val="00DA0F4E"/>
    <w:rsid w:val="00DB3072"/>
    <w:rsid w:val="00DB5317"/>
    <w:rsid w:val="00DB71AF"/>
    <w:rsid w:val="00DD03BC"/>
    <w:rsid w:val="00E0715A"/>
    <w:rsid w:val="00E14EBE"/>
    <w:rsid w:val="00E174AD"/>
    <w:rsid w:val="00E21BB5"/>
    <w:rsid w:val="00E3576C"/>
    <w:rsid w:val="00E40487"/>
    <w:rsid w:val="00E57EF6"/>
    <w:rsid w:val="00E719BA"/>
    <w:rsid w:val="00E77FD4"/>
    <w:rsid w:val="00E80C35"/>
    <w:rsid w:val="00E8397C"/>
    <w:rsid w:val="00E865BD"/>
    <w:rsid w:val="00EA1008"/>
    <w:rsid w:val="00EA2A66"/>
    <w:rsid w:val="00EA6BDE"/>
    <w:rsid w:val="00EB75B0"/>
    <w:rsid w:val="00EC64A1"/>
    <w:rsid w:val="00ED42DF"/>
    <w:rsid w:val="00ED6052"/>
    <w:rsid w:val="00EE1C04"/>
    <w:rsid w:val="00EF793D"/>
    <w:rsid w:val="00F01C0B"/>
    <w:rsid w:val="00F25665"/>
    <w:rsid w:val="00F26895"/>
    <w:rsid w:val="00F44EEA"/>
    <w:rsid w:val="00F45223"/>
    <w:rsid w:val="00F648BA"/>
    <w:rsid w:val="00FB08EE"/>
    <w:rsid w:val="00FB2B41"/>
    <w:rsid w:val="00FC6B8E"/>
    <w:rsid w:val="00FD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17B43"/>
  <w15:docId w15:val="{F4893FB0-317C-48A0-B330-FA196AD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2669"/>
    <w:rPr>
      <w:lang w:val="es-CO"/>
    </w:rPr>
  </w:style>
  <w:style w:type="paragraph" w:styleId="Ttulo1">
    <w:name w:val="heading 1"/>
    <w:basedOn w:val="Normal"/>
    <w:next w:val="Normal"/>
    <w:qFormat/>
    <w:rsid w:val="009B2669"/>
    <w:pPr>
      <w:keepNext/>
      <w:tabs>
        <w:tab w:val="left" w:pos="5100"/>
      </w:tabs>
      <w:outlineLvl w:val="0"/>
    </w:pPr>
    <w:rPr>
      <w:rFonts w:ascii="Arial" w:hAnsi="Arial"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qFormat/>
    <w:rsid w:val="009B266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B2669"/>
    <w:pPr>
      <w:keepNext/>
      <w:widowControl w:val="0"/>
      <w:numPr>
        <w:ilvl w:val="2"/>
        <w:numId w:val="1"/>
      </w:numPr>
      <w:suppressAutoHyphens/>
      <w:overflowPunct w:val="0"/>
      <w:autoSpaceDE w:val="0"/>
      <w:jc w:val="both"/>
      <w:textAlignment w:val="baseline"/>
      <w:outlineLvl w:val="2"/>
    </w:pPr>
    <w:rPr>
      <w:rFonts w:ascii="Arial" w:hAnsi="Arial"/>
      <w:b/>
      <w:color w:val="000000"/>
      <w:sz w:val="22"/>
      <w:lang w:val="es-ES_tradnl"/>
    </w:rPr>
  </w:style>
  <w:style w:type="paragraph" w:styleId="Ttulo4">
    <w:name w:val="heading 4"/>
    <w:basedOn w:val="Normal"/>
    <w:next w:val="Normal"/>
    <w:qFormat/>
    <w:rsid w:val="009B2669"/>
    <w:pPr>
      <w:keepNext/>
      <w:jc w:val="center"/>
      <w:outlineLvl w:val="3"/>
    </w:pPr>
    <w:rPr>
      <w:rFonts w:ascii="Trebuchet MS" w:hAnsi="Trebuchet MS"/>
      <w:b/>
      <w:bCs/>
      <w:sz w:val="22"/>
    </w:rPr>
  </w:style>
  <w:style w:type="paragraph" w:styleId="Ttulo5">
    <w:name w:val="heading 5"/>
    <w:basedOn w:val="Normal"/>
    <w:next w:val="Normal"/>
    <w:qFormat/>
    <w:rsid w:val="009B2669"/>
    <w:pPr>
      <w:keepNext/>
      <w:outlineLvl w:val="4"/>
    </w:pPr>
    <w:rPr>
      <w:rFonts w:ascii="Arial" w:hAnsi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B26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266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B266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9B2669"/>
    <w:rPr>
      <w:rFonts w:ascii="Arial" w:hAnsi="Arial" w:cs="Arial"/>
      <w:sz w:val="24"/>
      <w:lang w:val="es-ES_tradnl"/>
    </w:rPr>
  </w:style>
  <w:style w:type="character" w:styleId="Nmerodepgina">
    <w:name w:val="page number"/>
    <w:basedOn w:val="Fuentedeprrafopredeter"/>
    <w:rsid w:val="009B2669"/>
  </w:style>
  <w:style w:type="paragraph" w:customStyle="1" w:styleId="WW-NormalWeb">
    <w:name w:val="WW-Normal (Web)"/>
    <w:basedOn w:val="Normal"/>
    <w:rsid w:val="009B2669"/>
    <w:pPr>
      <w:widowControl w:val="0"/>
      <w:suppressAutoHyphens/>
      <w:autoSpaceDE w:val="0"/>
      <w:spacing w:before="100"/>
      <w:jc w:val="both"/>
    </w:pPr>
    <w:rPr>
      <w:lang w:val="es-ES_tradnl"/>
    </w:rPr>
  </w:style>
  <w:style w:type="paragraph" w:customStyle="1" w:styleId="Encabezado1">
    <w:name w:val="Encabezado1"/>
    <w:basedOn w:val="Normal"/>
    <w:next w:val="Textoindependiente"/>
    <w:rsid w:val="009B2669"/>
    <w:pPr>
      <w:keepNext/>
      <w:widowControl w:val="0"/>
      <w:suppressAutoHyphens/>
      <w:autoSpaceDE w:val="0"/>
      <w:spacing w:before="240" w:after="120"/>
    </w:pPr>
    <w:rPr>
      <w:rFonts w:ascii="Albany" w:eastAsia="HG Mincho Light J" w:hAnsi="Albany"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9B2669"/>
    <w:pPr>
      <w:widowControl w:val="0"/>
      <w:suppressAutoHyphens/>
      <w:autoSpaceDE w:val="0"/>
      <w:jc w:val="both"/>
    </w:pPr>
    <w:rPr>
      <w:rFonts w:ascii="Tahoma" w:hAnsi="Tahoma"/>
      <w:sz w:val="26"/>
      <w:lang w:val="es-ES_tradnl"/>
    </w:rPr>
  </w:style>
  <w:style w:type="paragraph" w:styleId="Textoindependiente3">
    <w:name w:val="Body Text 3"/>
    <w:basedOn w:val="Normal"/>
    <w:rsid w:val="009B2669"/>
    <w:pPr>
      <w:jc w:val="center"/>
    </w:pPr>
    <w:rPr>
      <w:rFonts w:ascii="Arial" w:hAnsi="Arial" w:cs="Arial"/>
      <w:b/>
      <w:sz w:val="28"/>
      <w:szCs w:val="24"/>
      <w:lang w:val="es-ES"/>
    </w:rPr>
  </w:style>
  <w:style w:type="paragraph" w:customStyle="1" w:styleId="CUERPOTEXTO">
    <w:name w:val="CUERPO TEXTO"/>
    <w:rsid w:val="009B2669"/>
    <w:pPr>
      <w:widowControl w:val="0"/>
      <w:tabs>
        <w:tab w:val="center" w:pos="510"/>
        <w:tab w:val="left" w:pos="1134"/>
      </w:tabs>
      <w:suppressAutoHyphens/>
      <w:overflowPunct w:val="0"/>
      <w:autoSpaceDE w:val="0"/>
      <w:autoSpaceDN w:val="0"/>
      <w:adjustRightInd w:val="0"/>
      <w:spacing w:before="28" w:after="28" w:line="220" w:lineRule="atLeast"/>
      <w:ind w:firstLine="283"/>
      <w:jc w:val="both"/>
      <w:textAlignment w:val="baseline"/>
    </w:pPr>
    <w:rPr>
      <w:color w:val="000000"/>
    </w:rPr>
  </w:style>
  <w:style w:type="paragraph" w:customStyle="1" w:styleId="MINUTAS">
    <w:name w:val="MINUTAS"/>
    <w:rsid w:val="009B2669"/>
    <w:pPr>
      <w:suppressAutoHyphens/>
      <w:overflowPunct w:val="0"/>
      <w:autoSpaceDE w:val="0"/>
      <w:autoSpaceDN w:val="0"/>
      <w:adjustRightInd w:val="0"/>
      <w:spacing w:before="170"/>
      <w:ind w:left="170" w:right="170" w:firstLine="1"/>
      <w:jc w:val="both"/>
      <w:textAlignment w:val="baseline"/>
    </w:pPr>
    <w:rPr>
      <w:rFonts w:ascii="Helvetica" w:hAnsi="Helvetica"/>
    </w:rPr>
  </w:style>
  <w:style w:type="character" w:customStyle="1" w:styleId="CarCar">
    <w:name w:val="Car Car"/>
    <w:rsid w:val="009B2669"/>
    <w:rPr>
      <w:rFonts w:ascii="Arial" w:hAnsi="Arial"/>
      <w:b/>
      <w:color w:val="000000"/>
      <w:sz w:val="22"/>
      <w:lang w:val="es-ES_tradnl" w:bidi="ar-SA"/>
    </w:rPr>
  </w:style>
  <w:style w:type="character" w:customStyle="1" w:styleId="CarCar0">
    <w:name w:val="Car Car"/>
    <w:rsid w:val="00850CB4"/>
    <w:rPr>
      <w:rFonts w:ascii="Arial" w:hAnsi="Arial"/>
      <w:b/>
      <w:color w:val="000000"/>
      <w:sz w:val="22"/>
      <w:lang w:val="es-ES_tradnl" w:bidi="ar-SA"/>
    </w:rPr>
  </w:style>
  <w:style w:type="character" w:customStyle="1" w:styleId="TextoindependienteCar">
    <w:name w:val="Texto independiente Car"/>
    <w:link w:val="Textoindependiente"/>
    <w:semiHidden/>
    <w:rsid w:val="00850CB4"/>
    <w:rPr>
      <w:rFonts w:ascii="Tahoma" w:hAnsi="Tahoma"/>
      <w:sz w:val="26"/>
      <w:lang w:val="es-ES_tradnl" w:eastAsia="es-ES" w:bidi="ar-SA"/>
    </w:rPr>
  </w:style>
  <w:style w:type="table" w:styleId="Tablaconcuadrcula">
    <w:name w:val="Table Grid"/>
    <w:basedOn w:val="Tablanormal"/>
    <w:rsid w:val="004F6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NTRAR">
    <w:name w:val="CENTRAR"/>
    <w:basedOn w:val="Normal"/>
    <w:rsid w:val="007A1424"/>
    <w:pPr>
      <w:widowControl w:val="0"/>
      <w:tabs>
        <w:tab w:val="center" w:pos="510"/>
        <w:tab w:val="left" w:pos="1134"/>
      </w:tabs>
      <w:suppressAutoHyphens/>
      <w:autoSpaceDE w:val="0"/>
      <w:spacing w:before="28" w:after="28" w:line="220" w:lineRule="atLeast"/>
      <w:jc w:val="center"/>
    </w:pPr>
    <w:rPr>
      <w:color w:val="000000"/>
      <w:lang w:val="es-ES_tradnl" w:eastAsia="es-CO"/>
    </w:rPr>
  </w:style>
  <w:style w:type="character" w:styleId="Hipervnculo">
    <w:name w:val="Hyperlink"/>
    <w:rsid w:val="00947B5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3D07"/>
    <w:pPr>
      <w:spacing w:before="100" w:beforeAutospacing="1" w:after="100" w:afterAutospacing="1"/>
    </w:pPr>
    <w:rPr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aduria.gov.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F451-F38F-4E70-AB01-207E2EF3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Pereira,</vt:lpstr>
    </vt:vector>
  </TitlesOfParts>
  <Company>Windows uE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Pereira,</dc:title>
  <dc:creator>cmunoz</dc:creator>
  <cp:lastModifiedBy>Maria Isabel Zapata Cardona</cp:lastModifiedBy>
  <cp:revision>2</cp:revision>
  <cp:lastPrinted>2017-01-04T22:13:00Z</cp:lastPrinted>
  <dcterms:created xsi:type="dcterms:W3CDTF">2021-01-07T20:39:00Z</dcterms:created>
  <dcterms:modified xsi:type="dcterms:W3CDTF">2021-01-07T20:39:00Z</dcterms:modified>
</cp:coreProperties>
</file>